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A4440" w14:textId="516C19C5" w:rsidR="000856DE" w:rsidRDefault="00921310" w:rsidP="007A4BC8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</w:rPr>
      </w:pPr>
      <w:r>
        <w:rPr>
          <w:rStyle w:val="Ttulo-visitaras"/>
          <w:rFonts w:cs="Times New Roman"/>
          <w:b/>
          <w:color w:val="FF0000"/>
          <w:sz w:val="32"/>
          <w:szCs w:val="32"/>
        </w:rPr>
        <w:t>EL CAIRO – LUXOR – ESNA - EDFU – KOM OMBO – ASUÁN – ABU SIMBEL – KASR IBRIM – AMADA – WADI EL SOUBA – ASUÁN – EL CAIRO</w:t>
      </w:r>
    </w:p>
    <w:p w14:paraId="0FBCF54A" w14:textId="77777777" w:rsidR="00430E86" w:rsidRDefault="00430E86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14:paraId="6F5D0190" w14:textId="5F8B484B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5C6A06" w:rsidRPr="005C6A0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12</w:t>
      </w:r>
      <w:r w:rsidR="00A109A1" w:rsidRPr="005C6A06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481C35A9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Llegadas:</w:t>
      </w:r>
      <w:r w:rsidR="00593F61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D415E3">
        <w:rPr>
          <w:rFonts w:asciiTheme="minorHAnsi" w:eastAsia="Arial" w:hAnsiTheme="minorHAnsi" w:cstheme="minorHAnsi"/>
          <w:b/>
          <w:color w:val="002060"/>
          <w:sz w:val="24"/>
          <w:szCs w:val="24"/>
        </w:rPr>
        <w:t>sábado y domingos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, del </w:t>
      </w:r>
      <w:r w:rsidR="003F08F1">
        <w:rPr>
          <w:rFonts w:asciiTheme="minorHAnsi" w:eastAsia="Arial" w:hAnsiTheme="minorHAnsi" w:cstheme="minorHAnsi"/>
          <w:b/>
          <w:color w:val="002060"/>
          <w:sz w:val="24"/>
          <w:szCs w:val="24"/>
        </w:rPr>
        <w:t>01 diciembre 2025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al </w:t>
      </w:r>
      <w:r w:rsidR="003F08F1">
        <w:rPr>
          <w:rFonts w:asciiTheme="minorHAnsi" w:eastAsia="Arial" w:hAnsiTheme="minorHAnsi" w:cstheme="minorHAnsi"/>
          <w:b/>
          <w:color w:val="002060"/>
          <w:sz w:val="24"/>
          <w:szCs w:val="24"/>
        </w:rPr>
        <w:t>31 diciembre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</w:p>
    <w:p w14:paraId="6CCDBBC7" w14:textId="19414939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C63F09"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ECEF687" w14:textId="3D44A476" w:rsidR="00C745C2" w:rsidRPr="00BA37C5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0E9830AE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3F08F1">
        <w:rPr>
          <w:rFonts w:eastAsia="Arial"/>
          <w:sz w:val="24"/>
          <w:szCs w:val="24"/>
        </w:rPr>
        <w:t>EL CAIRO</w:t>
      </w:r>
    </w:p>
    <w:p w14:paraId="607441A4" w14:textId="449C2AAD" w:rsid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Llegada al Aeropuerto Internacional de El Cairo. Asistencia de nuestro representante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</w:t>
      </w: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traslado al hotel</w:t>
      </w: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y alojamiento.</w:t>
      </w:r>
    </w:p>
    <w:p w14:paraId="7DCE2E86" w14:textId="79E03A1C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Nota: Sugerimos se añada el trámite de visado</w:t>
      </w:r>
      <w:r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, </w:t>
      </w:r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para evitar inconvenientes, consultar </w:t>
      </w:r>
      <w:proofErr w:type="spellStart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Travel</w:t>
      </w:r>
      <w:proofErr w:type="spellEnd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Shop Pack.</w:t>
      </w:r>
    </w:p>
    <w:p w14:paraId="2F56999C" w14:textId="77777777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915BF92" w14:textId="4C409F98" w:rsidR="000D3DCE" w:rsidRPr="00BD0EA5" w:rsidRDefault="000D3DCE" w:rsidP="000D3DCE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2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EL CAIRO</w:t>
      </w:r>
      <w:r w:rsidR="00BE469B">
        <w:rPr>
          <w:rFonts w:eastAsia="Arial"/>
          <w:sz w:val="24"/>
          <w:szCs w:val="24"/>
        </w:rPr>
        <w:t xml:space="preserve"> </w:t>
      </w:r>
    </w:p>
    <w:p w14:paraId="11BA3CA1" w14:textId="2E0C7CA4" w:rsidR="000D3DCE" w:rsidRPr="00F1696B" w:rsidRDefault="00B23482" w:rsidP="000D3DCE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F1696B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F1696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Visita al </w:t>
      </w:r>
      <w:r w:rsidRPr="00F1696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Museo Egipcio</w:t>
      </w:r>
      <w:r w:rsidRPr="00F1696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un recorrido fascinante por más de </w:t>
      </w:r>
      <w:r w:rsidRPr="00F1696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5,000 años de historia</w:t>
      </w:r>
      <w:r w:rsidRPr="00F1696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  <w:r w:rsidR="00B66491" w:rsidRPr="00F1696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r w:rsidRPr="00F1696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Por la tarde, salida hacia </w:t>
      </w:r>
      <w:r w:rsidRPr="00F1696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G</w:t>
      </w:r>
      <w:r w:rsidR="00F1696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u</w:t>
      </w:r>
      <w:r w:rsidRPr="00F1696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iza</w:t>
      </w:r>
      <w:r w:rsidRPr="00F1696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para conocer el imponente </w:t>
      </w:r>
      <w:r w:rsidRPr="00F1696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Complejo Funerario</w:t>
      </w:r>
      <w:r w:rsidRPr="00F1696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formado por las Pirámides de </w:t>
      </w:r>
      <w:r w:rsidRPr="00F1696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Keops, </w:t>
      </w:r>
      <w:proofErr w:type="spellStart"/>
      <w:r w:rsidRPr="00F1696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Kefren</w:t>
      </w:r>
      <w:proofErr w:type="spellEnd"/>
      <w:r w:rsidRPr="00F1696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y </w:t>
      </w:r>
      <w:proofErr w:type="spellStart"/>
      <w:r w:rsidRPr="00F1696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Micerinos</w:t>
      </w:r>
      <w:proofErr w:type="spellEnd"/>
      <w:r w:rsidRPr="00F1696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(no incluye entrada al interior), construidas por los faraones de la IV dinastía. Continuación hacia la </w:t>
      </w:r>
      <w:r w:rsidRPr="00F1696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Esfinge de </w:t>
      </w:r>
      <w:proofErr w:type="spellStart"/>
      <w:r w:rsidRPr="00F1696B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Kefren</w:t>
      </w:r>
      <w:proofErr w:type="spellEnd"/>
      <w:r w:rsidRPr="00F1696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 guardiana eterna del recinto.</w:t>
      </w:r>
      <w:r w:rsidR="00B66491" w:rsidRPr="00F1696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r w:rsidRPr="00F1696B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Regreso a El Cairo y </w:t>
      </w:r>
      <w:r w:rsidRPr="00F1696B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alojamiento.</w:t>
      </w:r>
    </w:p>
    <w:p w14:paraId="30B4A223" w14:textId="77777777" w:rsidR="000D3DCE" w:rsidRP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3CBC8955" w14:textId="77777777" w:rsidR="00B66491" w:rsidRDefault="000D3DCE" w:rsidP="00B66491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3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</w:t>
      </w:r>
      <w:r w:rsidR="00B66491" w:rsidRPr="00F1696B">
        <w:rPr>
          <w:rFonts w:eastAsia="Arial"/>
          <w:b w:val="0"/>
          <w:color w:val="1F497D" w:themeColor="text2"/>
          <w:sz w:val="24"/>
          <w:szCs w:val="24"/>
        </w:rPr>
        <w:t xml:space="preserve">(vuelo interno) </w:t>
      </w:r>
      <w:r w:rsidR="00B66491" w:rsidRPr="00B66491">
        <w:rPr>
          <w:rFonts w:eastAsia="Arial"/>
          <w:sz w:val="24"/>
          <w:szCs w:val="24"/>
        </w:rPr>
        <w:t xml:space="preserve">– </w:t>
      </w:r>
      <w:r w:rsidR="00B66491">
        <w:rPr>
          <w:rFonts w:eastAsia="Arial"/>
          <w:sz w:val="24"/>
          <w:szCs w:val="24"/>
        </w:rPr>
        <w:t xml:space="preserve">LUXOR </w:t>
      </w:r>
      <w:r w:rsidR="00B66491" w:rsidRPr="00F1696B">
        <w:rPr>
          <w:rFonts w:eastAsia="Arial"/>
          <w:b w:val="0"/>
          <w:color w:val="1F497D" w:themeColor="text2"/>
          <w:sz w:val="24"/>
          <w:szCs w:val="24"/>
        </w:rPr>
        <w:t>(crucero)</w:t>
      </w:r>
    </w:p>
    <w:p w14:paraId="421255A8" w14:textId="728762FD" w:rsidR="00B66491" w:rsidRPr="00F1696B" w:rsidRDefault="001419B5" w:rsidP="00F1696B">
      <w:pPr>
        <w:pStyle w:val="Ttulo2"/>
        <w:spacing w:before="0" w:after="0" w:line="240" w:lineRule="auto"/>
        <w:jc w:val="both"/>
        <w:rPr>
          <w:rFonts w:eastAsiaTheme="minorHAnsi" w:cstheme="minorHAnsi"/>
          <w:color w:val="002060"/>
          <w:sz w:val="20"/>
          <w:szCs w:val="20"/>
          <w:lang w:bidi="ar-SA"/>
        </w:rPr>
      </w:pPr>
      <w:r w:rsidRPr="00F1696B">
        <w:rPr>
          <w:rFonts w:eastAsiaTheme="minorHAnsi" w:cstheme="minorHAnsi"/>
          <w:color w:val="002060"/>
          <w:sz w:val="20"/>
          <w:szCs w:val="20"/>
          <w:lang w:bidi="ar-SA"/>
        </w:rPr>
        <w:t>Desayuno</w:t>
      </w:r>
      <w:r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. </w:t>
      </w:r>
      <w:r w:rsidR="00B66491"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A la hora indicada, traslado al aeropuerto y vuelo con destino a Luxor</w:t>
      </w:r>
      <w:r w:rsidR="002A6B55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 (incluido)</w:t>
      </w:r>
      <w:r w:rsidR="00B66491"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. Recepción y embarque en el crucero por el Nilo (4 noches). </w:t>
      </w:r>
      <w:r w:rsidR="00B66491" w:rsidRPr="00F1696B">
        <w:rPr>
          <w:rFonts w:eastAsiaTheme="minorHAnsi" w:cstheme="minorHAnsi"/>
          <w:color w:val="002060"/>
          <w:sz w:val="20"/>
          <w:szCs w:val="20"/>
          <w:lang w:bidi="ar-SA"/>
        </w:rPr>
        <w:t xml:space="preserve">Cena y alojamiento a bordo. </w:t>
      </w:r>
    </w:p>
    <w:p w14:paraId="2A9150B0" w14:textId="5B00A04B" w:rsidR="000F78CF" w:rsidRPr="00F1696B" w:rsidRDefault="00B66491" w:rsidP="00F1696B">
      <w:pPr>
        <w:pStyle w:val="Ttulo2"/>
        <w:spacing w:before="0" w:after="0" w:line="240" w:lineRule="auto"/>
        <w:jc w:val="both"/>
        <w:rPr>
          <w:rFonts w:eastAsiaTheme="minorHAnsi" w:cstheme="minorHAnsi"/>
          <w:color w:val="002060"/>
          <w:sz w:val="20"/>
          <w:szCs w:val="20"/>
          <w:lang w:bidi="ar-SA"/>
        </w:rPr>
      </w:pPr>
      <w:r w:rsidRPr="00F1696B">
        <w:rPr>
          <w:rFonts w:eastAsiaTheme="minorHAnsi" w:cstheme="minorHAnsi"/>
          <w:color w:val="002060"/>
          <w:sz w:val="20"/>
          <w:szCs w:val="20"/>
          <w:lang w:bidi="ar-SA"/>
        </w:rPr>
        <w:t>Nota:</w:t>
      </w:r>
      <w:r w:rsidRPr="00B66491">
        <w:rPr>
          <w:rFonts w:eastAsiaTheme="minorHAnsi" w:cstheme="minorHAnsi"/>
          <w:color w:val="002060"/>
          <w:sz w:val="20"/>
          <w:szCs w:val="20"/>
          <w:lang w:bidi="ar-SA"/>
        </w:rPr>
        <w:t xml:space="preserve"> Para cruzar la esclusa de </w:t>
      </w:r>
      <w:proofErr w:type="spellStart"/>
      <w:r w:rsidRPr="00B66491">
        <w:rPr>
          <w:rFonts w:eastAsiaTheme="minorHAnsi" w:cstheme="minorHAnsi"/>
          <w:color w:val="002060"/>
          <w:sz w:val="20"/>
          <w:szCs w:val="20"/>
          <w:lang w:bidi="ar-SA"/>
        </w:rPr>
        <w:t>Esna</w:t>
      </w:r>
      <w:proofErr w:type="spellEnd"/>
      <w:r w:rsidRPr="00B66491">
        <w:rPr>
          <w:rFonts w:eastAsiaTheme="minorHAnsi" w:cstheme="minorHAnsi"/>
          <w:color w:val="002060"/>
          <w:sz w:val="20"/>
          <w:szCs w:val="20"/>
          <w:lang w:bidi="ar-SA"/>
        </w:rPr>
        <w:t>, los barcos se organizan en turnos. Según el horario asignado, parte de las visitas de Luxor podrán realizarse este día o al siguiente.</w:t>
      </w:r>
    </w:p>
    <w:p w14:paraId="706FCE89" w14:textId="77777777" w:rsidR="00B66491" w:rsidRDefault="00B66491" w:rsidP="000F78CF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61C724D8" w14:textId="650B9025" w:rsidR="00B66491" w:rsidRDefault="000D3DCE" w:rsidP="00B66491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Pr="00F36DF0">
        <w:rPr>
          <w:rStyle w:val="DanmeroCar"/>
          <w:bCs/>
          <w:sz w:val="24"/>
          <w:szCs w:val="24"/>
        </w:rPr>
        <w:t>4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B66491">
        <w:rPr>
          <w:rFonts w:asciiTheme="minorHAnsi" w:eastAsia="Arial" w:hAnsiTheme="minorHAnsi"/>
          <w:b/>
          <w:color w:val="FF0000"/>
          <w:sz w:val="24"/>
          <w:szCs w:val="24"/>
        </w:rPr>
        <w:t xml:space="preserve">LUXOR </w:t>
      </w:r>
      <w:r w:rsidR="00F476C3" w:rsidRPr="00F476C3">
        <w:rPr>
          <w:rFonts w:asciiTheme="minorHAnsi" w:eastAsia="Arial" w:hAnsiTheme="minorHAnsi"/>
          <w:color w:val="1F497D" w:themeColor="text2"/>
          <w:sz w:val="24"/>
          <w:szCs w:val="24"/>
        </w:rPr>
        <w:t>(visita a la Necrópolis de Tebas)</w:t>
      </w:r>
      <w:r w:rsidR="00F476C3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B66491">
        <w:rPr>
          <w:rFonts w:asciiTheme="minorHAnsi" w:eastAsia="Arial" w:hAnsiTheme="minorHAnsi"/>
          <w:b/>
          <w:color w:val="FF0000"/>
          <w:sz w:val="24"/>
          <w:szCs w:val="24"/>
        </w:rPr>
        <w:t xml:space="preserve">– ESNA – EDFU </w:t>
      </w:r>
      <w:r w:rsidR="00B66491" w:rsidRPr="003C7FAE">
        <w:rPr>
          <w:rFonts w:asciiTheme="minorHAnsi" w:eastAsia="Arial" w:hAnsiTheme="minorHAnsi"/>
          <w:color w:val="002060"/>
          <w:sz w:val="24"/>
          <w:szCs w:val="24"/>
        </w:rPr>
        <w:t>(crucero)</w:t>
      </w:r>
    </w:p>
    <w:p w14:paraId="31BC7743" w14:textId="5811EF5C" w:rsidR="00B66491" w:rsidRPr="00F1696B" w:rsidRDefault="00B66491" w:rsidP="00F1696B">
      <w:pPr>
        <w:pStyle w:val="Ttulo2"/>
        <w:spacing w:before="0" w:after="0" w:line="240" w:lineRule="auto"/>
        <w:jc w:val="both"/>
      </w:pPr>
      <w:r w:rsidRPr="00F1696B">
        <w:rPr>
          <w:rFonts w:eastAsiaTheme="minorHAnsi" w:cstheme="minorHAnsi"/>
          <w:color w:val="002060"/>
          <w:sz w:val="20"/>
          <w:szCs w:val="20"/>
          <w:lang w:bidi="ar-SA"/>
        </w:rPr>
        <w:t>Desayuno</w:t>
      </w:r>
      <w:r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. Muy temprano, se visitará la </w:t>
      </w:r>
      <w:r w:rsidRPr="00F1696B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>Necrópolis de Tebas</w:t>
      </w:r>
      <w:r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 conformado por el V</w:t>
      </w:r>
      <w:r w:rsidRPr="00F1696B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>alle de los Reyes</w:t>
      </w:r>
      <w:r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, donde reposan faraones y príncipes de las dinastías XVII a XX. El</w:t>
      </w:r>
      <w:r w:rsidRPr="00F1696B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 xml:space="preserve"> Templo de la Reina </w:t>
      </w:r>
      <w:proofErr w:type="spellStart"/>
      <w:r w:rsidRPr="00F1696B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>Hatshepsut</w:t>
      </w:r>
      <w:proofErr w:type="spellEnd"/>
      <w:r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 en </w:t>
      </w:r>
      <w:proofErr w:type="spellStart"/>
      <w:r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Deir</w:t>
      </w:r>
      <w:proofErr w:type="spellEnd"/>
      <w:r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 el-</w:t>
      </w:r>
      <w:proofErr w:type="spellStart"/>
      <w:r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Bahari</w:t>
      </w:r>
      <w:proofErr w:type="spellEnd"/>
      <w:r w:rsidR="00D05682"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 y los </w:t>
      </w:r>
      <w:r w:rsidRPr="00F1696B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>Colosos de Memnón</w:t>
      </w:r>
      <w:r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.</w:t>
      </w:r>
      <w:r w:rsidR="00D05682"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 </w:t>
      </w:r>
      <w:r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Opcionalmente, </w:t>
      </w:r>
      <w:r w:rsidR="00D05682"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puedes añadir la </w:t>
      </w:r>
      <w:r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visita del </w:t>
      </w:r>
      <w:r w:rsidRPr="00F1696B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>Templo Funerario de Ramsés III (</w:t>
      </w:r>
      <w:proofErr w:type="spellStart"/>
      <w:r w:rsidRPr="00F1696B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>Medinet</w:t>
      </w:r>
      <w:proofErr w:type="spellEnd"/>
      <w:r w:rsidRPr="00F1696B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 xml:space="preserve"> </w:t>
      </w:r>
      <w:proofErr w:type="spellStart"/>
      <w:r w:rsidRPr="00F1696B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>Habu</w:t>
      </w:r>
      <w:proofErr w:type="spellEnd"/>
      <w:r w:rsidRPr="00F1696B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>)</w:t>
      </w:r>
      <w:r w:rsidR="00D05682"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, consulta </w:t>
      </w:r>
      <w:proofErr w:type="spellStart"/>
      <w:r w:rsidR="00D05682"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Travel</w:t>
      </w:r>
      <w:proofErr w:type="spellEnd"/>
      <w:r w:rsidR="00D05682"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 Shop Pack.</w:t>
      </w:r>
      <w:r w:rsid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 </w:t>
      </w:r>
      <w:r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Posteriormente, </w:t>
      </w:r>
      <w:r w:rsidR="00D05682"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haremos la </w:t>
      </w:r>
      <w:r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visita incluida a los majestuosos </w:t>
      </w:r>
      <w:r w:rsidRPr="00F1696B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>Templos de Luxor y Karnak</w:t>
      </w:r>
      <w:r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, dedicados a Amón-Ra, Mut y </w:t>
      </w:r>
      <w:proofErr w:type="spellStart"/>
      <w:r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Khonsu</w:t>
      </w:r>
      <w:proofErr w:type="spellEnd"/>
      <w:r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.</w:t>
      </w:r>
      <w:r w:rsidR="00D05682"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 </w:t>
      </w:r>
      <w:r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Navegación hacia </w:t>
      </w:r>
      <w:proofErr w:type="spellStart"/>
      <w:r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Esna</w:t>
      </w:r>
      <w:proofErr w:type="spellEnd"/>
      <w:r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.</w:t>
      </w:r>
      <w:r w:rsidR="00D05682"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 </w:t>
      </w:r>
      <w:r w:rsidR="00D05682" w:rsidRPr="00F1696B">
        <w:rPr>
          <w:rFonts w:eastAsiaTheme="minorHAnsi" w:cstheme="minorHAnsi"/>
          <w:color w:val="002060"/>
          <w:sz w:val="20"/>
          <w:szCs w:val="20"/>
          <w:lang w:bidi="ar-SA"/>
        </w:rPr>
        <w:t>Cena y alojamiento a bordo.</w:t>
      </w:r>
    </w:p>
    <w:p w14:paraId="33F45618" w14:textId="3F97A060" w:rsidR="00304528" w:rsidRDefault="00304528" w:rsidP="000F78CF">
      <w:pPr>
        <w:pStyle w:val="Sinespaciado"/>
        <w:jc w:val="both"/>
        <w:rPr>
          <w:rStyle w:val="DestinosCar"/>
          <w:rFonts w:cs="Times New Roman"/>
          <w:smallCaps w:val="0"/>
          <w:sz w:val="24"/>
          <w:szCs w:val="24"/>
        </w:rPr>
      </w:pPr>
    </w:p>
    <w:p w14:paraId="0E7EEC53" w14:textId="5E2AF9FD" w:rsidR="00585D0B" w:rsidRDefault="00304528" w:rsidP="00585D0B">
      <w:pPr>
        <w:pStyle w:val="Ttulo2"/>
        <w:spacing w:before="0" w:after="0" w:line="240" w:lineRule="auto"/>
        <w:rPr>
          <w:rFonts w:eastAsia="Arial"/>
          <w:b w:val="0"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5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8B542E">
        <w:rPr>
          <w:rFonts w:eastAsia="Arial"/>
          <w:sz w:val="24"/>
          <w:szCs w:val="24"/>
        </w:rPr>
        <w:t xml:space="preserve">EDFU – KOM OMBO – ASUÁN </w:t>
      </w:r>
      <w:r w:rsidR="008B542E" w:rsidRPr="003C7FAE">
        <w:rPr>
          <w:rFonts w:eastAsia="Arial"/>
          <w:b w:val="0"/>
          <w:color w:val="002060"/>
          <w:sz w:val="24"/>
          <w:szCs w:val="24"/>
        </w:rPr>
        <w:t>(crucero)</w:t>
      </w:r>
    </w:p>
    <w:p w14:paraId="7F60DC7F" w14:textId="57EF1740" w:rsidR="00BE469B" w:rsidRDefault="00304528" w:rsidP="00585D0B">
      <w:pPr>
        <w:pStyle w:val="Ttulo2"/>
        <w:spacing w:before="0" w:after="0" w:line="240" w:lineRule="auto"/>
        <w:jc w:val="both"/>
        <w:rPr>
          <w:rFonts w:eastAsiaTheme="minorHAnsi" w:cstheme="minorHAnsi"/>
          <w:bCs/>
          <w:color w:val="002060"/>
          <w:sz w:val="20"/>
          <w:szCs w:val="20"/>
          <w:lang w:bidi="ar-SA"/>
        </w:rPr>
      </w:pPr>
      <w:r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Desayuno. </w:t>
      </w:r>
      <w:r w:rsidR="008B542E"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En </w:t>
      </w:r>
      <w:proofErr w:type="spellStart"/>
      <w:r w:rsidR="008B542E"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Edfu</w:t>
      </w:r>
      <w:proofErr w:type="spellEnd"/>
      <w:r w:rsidR="008B542E"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, visita al </w:t>
      </w:r>
      <w:r w:rsidR="008B542E" w:rsidRPr="00F1696B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>Templo de Horus</w:t>
      </w:r>
      <w:r w:rsidR="008B542E"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, el mejor conservado de Egipto. Seguiremos hacia </w:t>
      </w:r>
      <w:proofErr w:type="spellStart"/>
      <w:r w:rsidR="008B542E"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Kom</w:t>
      </w:r>
      <w:proofErr w:type="spellEnd"/>
      <w:r w:rsidR="008B542E"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 </w:t>
      </w:r>
      <w:proofErr w:type="spellStart"/>
      <w:r w:rsidR="008B542E"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Ombo</w:t>
      </w:r>
      <w:proofErr w:type="spellEnd"/>
      <w:r w:rsidR="008B542E"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 para conocer el templo dedicado al </w:t>
      </w:r>
      <w:r w:rsidR="008B542E" w:rsidRPr="00F1696B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>dios cocodrilo Sobek</w:t>
      </w:r>
      <w:r w:rsidR="008B542E"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 y a la </w:t>
      </w:r>
      <w:r w:rsidR="008B542E" w:rsidRPr="00F1696B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 xml:space="preserve">diosa </w:t>
      </w:r>
      <w:proofErr w:type="spellStart"/>
      <w:r w:rsidR="008B542E" w:rsidRPr="00F1696B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>Haroeris</w:t>
      </w:r>
      <w:proofErr w:type="spellEnd"/>
      <w:r w:rsidR="008B542E"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, además de un antiguo </w:t>
      </w:r>
      <w:proofErr w:type="spellStart"/>
      <w:r w:rsidR="008B542E" w:rsidRPr="00F1696B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>nilómetro</w:t>
      </w:r>
      <w:proofErr w:type="spellEnd"/>
      <w:r w:rsidR="008B542E"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. Almuerzo a bordo. </w:t>
      </w:r>
      <w:r w:rsidR="00FC394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 Seguiremos navegando</w:t>
      </w:r>
      <w:r w:rsidR="008B542E"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 hacia As</w:t>
      </w:r>
      <w:r w:rsidR="00FC394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u</w:t>
      </w:r>
      <w:r w:rsidR="008B542E" w:rsidRPr="00F1696B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án, </w:t>
      </w:r>
      <w:r w:rsidR="008B542E" w:rsidRPr="00FC394B">
        <w:rPr>
          <w:rFonts w:eastAsiaTheme="minorHAnsi" w:cstheme="minorHAnsi"/>
          <w:color w:val="002060"/>
          <w:sz w:val="20"/>
          <w:szCs w:val="20"/>
          <w:lang w:bidi="ar-SA"/>
        </w:rPr>
        <w:t>cena y alojamient</w:t>
      </w:r>
      <w:r w:rsidR="00FC394B" w:rsidRPr="00FC394B">
        <w:rPr>
          <w:rFonts w:eastAsiaTheme="minorHAnsi" w:cstheme="minorHAnsi"/>
          <w:color w:val="002060"/>
          <w:sz w:val="20"/>
          <w:szCs w:val="20"/>
          <w:lang w:bidi="ar-SA"/>
        </w:rPr>
        <w:t>o.</w:t>
      </w:r>
    </w:p>
    <w:p w14:paraId="59B205C5" w14:textId="77777777" w:rsidR="00585D0B" w:rsidRPr="00585D0B" w:rsidRDefault="00585D0B" w:rsidP="00585D0B">
      <w:pPr>
        <w:pStyle w:val="Destinos"/>
        <w:rPr>
          <w:lang w:bidi="ar-SA"/>
        </w:rPr>
      </w:pPr>
    </w:p>
    <w:p w14:paraId="4C751C65" w14:textId="632833C2" w:rsidR="00377ECE" w:rsidRDefault="00377ECE" w:rsidP="00377ECE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Pr="00EA67E0">
        <w:rPr>
          <w:rStyle w:val="DanmeroCar"/>
          <w:bCs/>
          <w:sz w:val="24"/>
          <w:szCs w:val="24"/>
        </w:rPr>
        <w:t>6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DB0FEE">
        <w:rPr>
          <w:rFonts w:asciiTheme="minorHAnsi" w:eastAsia="Arial" w:hAnsiTheme="minorHAnsi" w:cstheme="minorHAnsi"/>
          <w:b/>
          <w:color w:val="FF0000"/>
          <w:sz w:val="24"/>
          <w:szCs w:val="24"/>
        </w:rPr>
        <w:t>ASUÁN</w:t>
      </w:r>
      <w:r w:rsidR="00761636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Pr="00377ECE">
        <w:rPr>
          <w:rFonts w:asciiTheme="minorHAnsi" w:eastAsia="Arial" w:hAnsiTheme="minorHAnsi"/>
          <w:color w:val="002060"/>
          <w:sz w:val="24"/>
          <w:szCs w:val="24"/>
        </w:rPr>
        <w:t>(</w:t>
      </w:r>
      <w:r w:rsidR="00761636">
        <w:rPr>
          <w:rFonts w:asciiTheme="minorHAnsi" w:eastAsia="Arial" w:hAnsiTheme="minorHAnsi"/>
          <w:color w:val="002060"/>
          <w:sz w:val="24"/>
          <w:szCs w:val="24"/>
        </w:rPr>
        <w:t xml:space="preserve">crucero) </w:t>
      </w:r>
    </w:p>
    <w:p w14:paraId="3D98C31A" w14:textId="42528BED" w:rsidR="00761636" w:rsidRPr="005A7642" w:rsidRDefault="00377ECE" w:rsidP="00761636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5A7642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5A7642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="00DB0FEE" w:rsidRPr="005A7642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Daremos un paseo en </w:t>
      </w:r>
      <w:proofErr w:type="spellStart"/>
      <w:r w:rsidR="00DB0FEE" w:rsidRPr="005A764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faluca</w:t>
      </w:r>
      <w:proofErr w:type="spellEnd"/>
      <w:r w:rsidR="00DB0FEE" w:rsidRPr="005A7642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desde donde se aprecia el </w:t>
      </w:r>
      <w:r w:rsidR="00DB0FEE" w:rsidRPr="005A764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Mausoleo del </w:t>
      </w:r>
      <w:proofErr w:type="spellStart"/>
      <w:r w:rsidR="00DB0FEE" w:rsidRPr="005A764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Agha</w:t>
      </w:r>
      <w:proofErr w:type="spellEnd"/>
      <w:r w:rsidR="00DB0FEE" w:rsidRPr="005A764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Khan</w:t>
      </w:r>
      <w:r w:rsidR="00DB0FEE" w:rsidRPr="005A7642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Visita a las </w:t>
      </w:r>
      <w:r w:rsidR="00DB0FEE" w:rsidRPr="005A764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canteras de granito rojo</w:t>
      </w:r>
      <w:r w:rsidR="00DB0FEE" w:rsidRPr="005A7642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al célebre </w:t>
      </w:r>
      <w:r w:rsidR="00DB0FEE" w:rsidRPr="005A764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Obelisco Inacabado</w:t>
      </w:r>
      <w:r w:rsidR="00DB0FEE" w:rsidRPr="005A7642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Continuación hacia la </w:t>
      </w:r>
      <w:r w:rsidR="00DB0FEE" w:rsidRPr="005A764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Gran Presa de Asuán</w:t>
      </w:r>
      <w:r w:rsidR="00DB0FEE" w:rsidRPr="005A7642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obra clave para el control del Nilo. Almuerzo, </w:t>
      </w:r>
      <w:r w:rsidR="00DB0FEE" w:rsidRPr="005A7642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cena y alojamiento a bordo.</w:t>
      </w:r>
    </w:p>
    <w:p w14:paraId="0CC8B335" w14:textId="77777777" w:rsidR="00761636" w:rsidRPr="00761636" w:rsidRDefault="00761636" w:rsidP="00761636">
      <w:pPr>
        <w:pStyle w:val="Sinespaciado"/>
        <w:jc w:val="both"/>
        <w:rPr>
          <w:rFonts w:eastAsiaTheme="minorHAnsi"/>
          <w:b/>
          <w:sz w:val="20"/>
          <w:szCs w:val="20"/>
        </w:rPr>
      </w:pPr>
    </w:p>
    <w:p w14:paraId="0B21E830" w14:textId="77777777" w:rsidR="005A7642" w:rsidRDefault="007C65BA" w:rsidP="00761636">
      <w:pPr>
        <w:pStyle w:val="Sinespaciado"/>
        <w:jc w:val="both"/>
        <w:rPr>
          <w:rFonts w:eastAsia="Arial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DB0FEE">
        <w:rPr>
          <w:rFonts w:asciiTheme="minorHAnsi" w:eastAsia="Arial" w:hAnsiTheme="minorHAnsi" w:cstheme="minorHAnsi"/>
          <w:b/>
          <w:color w:val="FF0000"/>
          <w:sz w:val="24"/>
          <w:szCs w:val="24"/>
        </w:rPr>
        <w:t>ASUÁN – ABU SIMBEL</w:t>
      </w:r>
    </w:p>
    <w:p w14:paraId="0063A859" w14:textId="01CBDBFB" w:rsidR="00761636" w:rsidRPr="005A7642" w:rsidRDefault="00DB0FEE" w:rsidP="00761636">
      <w:pPr>
        <w:pStyle w:val="Sinespaciado"/>
        <w:jc w:val="both"/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</w:pPr>
      <w:r w:rsidRPr="00CD07EB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lastRenderedPageBreak/>
        <w:t>Desayuno</w:t>
      </w:r>
      <w:r w:rsidRPr="005A764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y desembarque. Salida por carretera a </w:t>
      </w:r>
      <w:r w:rsidRPr="005A7642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Abu Simbel</w:t>
      </w:r>
      <w:r w:rsidRPr="005A764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. Embarque para un nuevo crucero y almuerzo a bordo. Por la tarde, visita a los espectaculares </w:t>
      </w:r>
      <w:r w:rsidRPr="005A7642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Templos de Ramsés II</w:t>
      </w:r>
      <w:r w:rsidRPr="005A764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(dedicado a Amón-Ra y otras deidades) y de </w:t>
      </w:r>
      <w:r w:rsidRPr="005A7642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Nefertari</w:t>
      </w:r>
      <w:r w:rsidRPr="005A764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, consagrado a Hathor. </w:t>
      </w:r>
      <w:r w:rsidR="005A7642" w:rsidRPr="005A7642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Cena y</w:t>
      </w:r>
      <w:r w:rsidR="005A7642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r w:rsidR="005A7642" w:rsidRPr="00F35565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a</w:t>
      </w:r>
      <w:r w:rsidRPr="005A7642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lojamient</w:t>
      </w:r>
      <w:r w:rsidR="005A7642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o a bordo.</w:t>
      </w:r>
    </w:p>
    <w:p w14:paraId="66C1BE63" w14:textId="77777777" w:rsidR="00155E16" w:rsidRPr="00761636" w:rsidRDefault="00155E16" w:rsidP="00761636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</w:rPr>
      </w:pPr>
    </w:p>
    <w:p w14:paraId="4D5220AC" w14:textId="685A0923" w:rsidR="00EF6D51" w:rsidRPr="003C7FAE" w:rsidRDefault="00EF6D51" w:rsidP="00EF6D51">
      <w:pPr>
        <w:pStyle w:val="Ttulo2"/>
        <w:spacing w:before="0" w:after="0" w:line="240" w:lineRule="auto"/>
        <w:rPr>
          <w:rFonts w:eastAsia="Arial"/>
          <w:b w:val="0"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8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DB0FEE">
        <w:rPr>
          <w:rFonts w:eastAsia="Arial"/>
          <w:sz w:val="24"/>
          <w:szCs w:val="24"/>
        </w:rPr>
        <w:t xml:space="preserve">ABU SIMBEL – KASR IBRIM – AMADA – WADI EL SOUBA </w:t>
      </w:r>
      <w:r w:rsidR="00DB0FEE" w:rsidRPr="003C7FAE">
        <w:rPr>
          <w:rFonts w:eastAsia="Arial"/>
          <w:b w:val="0"/>
          <w:color w:val="002060"/>
          <w:sz w:val="24"/>
          <w:szCs w:val="24"/>
        </w:rPr>
        <w:t>(crucero)</w:t>
      </w:r>
    </w:p>
    <w:p w14:paraId="5F2AFEA4" w14:textId="5713AFD1" w:rsidR="00155E16" w:rsidRPr="000D75C8" w:rsidRDefault="00155E16" w:rsidP="00155E16">
      <w:pPr>
        <w:pStyle w:val="Destinos"/>
        <w:jc w:val="both"/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</w:pPr>
      <w:r w:rsidRPr="000D75C8">
        <w:rPr>
          <w:rFonts w:eastAsiaTheme="minorHAnsi"/>
          <w:bCs/>
          <w:smallCaps w:val="0"/>
          <w:color w:val="002060"/>
          <w:sz w:val="20"/>
          <w:szCs w:val="20"/>
          <w:lang w:bidi="ar-SA"/>
        </w:rPr>
        <w:t>Desayuno</w:t>
      </w:r>
      <w:r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 xml:space="preserve">. </w:t>
      </w:r>
      <w:r w:rsidR="00DB0FEE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>En la m</w:t>
      </w:r>
      <w:r w:rsidR="00DB0FEE"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 xml:space="preserve">adrugada se navegará hacia </w:t>
      </w:r>
      <w:proofErr w:type="spellStart"/>
      <w:r w:rsidR="00DB0FEE"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>Kasr</w:t>
      </w:r>
      <w:proofErr w:type="spellEnd"/>
      <w:r w:rsidR="00DB0FEE"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 xml:space="preserve"> </w:t>
      </w:r>
      <w:proofErr w:type="spellStart"/>
      <w:r w:rsidR="00DB0FEE"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>Ibrim</w:t>
      </w:r>
      <w:proofErr w:type="spellEnd"/>
      <w:r w:rsidR="0008006D"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 xml:space="preserve"> donde tendremos una </w:t>
      </w:r>
      <w:r w:rsidR="00DB0FEE"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>vista de la antigua ciudadela desde cubierta.</w:t>
      </w:r>
      <w:r w:rsid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 xml:space="preserve"> </w:t>
      </w:r>
      <w:r w:rsidR="00DB0FEE"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 xml:space="preserve">Seguido de Amada, templo erigido por Tutmosis III, </w:t>
      </w:r>
      <w:proofErr w:type="spellStart"/>
      <w:r w:rsidR="00DB0FEE"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>Amenhotep</w:t>
      </w:r>
      <w:proofErr w:type="spellEnd"/>
      <w:r w:rsidR="00DB0FEE"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 xml:space="preserve"> II y Tutmosis IV.</w:t>
      </w:r>
      <w:r w:rsidR="0008006D"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 xml:space="preserve"> Posteriormente daremos un recorrido por e</w:t>
      </w:r>
      <w:r w:rsidR="00DB0FEE"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 xml:space="preserve">l Templo de </w:t>
      </w:r>
      <w:proofErr w:type="spellStart"/>
      <w:r w:rsidR="00DB0FEE"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>Derr</w:t>
      </w:r>
      <w:proofErr w:type="spellEnd"/>
      <w:r w:rsidR="00DB0FEE"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 xml:space="preserve"> y la tumba de </w:t>
      </w:r>
      <w:proofErr w:type="spellStart"/>
      <w:r w:rsidR="00DB0FEE"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>Penout</w:t>
      </w:r>
      <w:proofErr w:type="spellEnd"/>
      <w:r w:rsidR="00DB0FEE"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>.</w:t>
      </w:r>
      <w:r w:rsidR="0008006D"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 xml:space="preserve"> </w:t>
      </w:r>
      <w:r w:rsidR="00DB0FEE"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 xml:space="preserve">Almuerzo. </w:t>
      </w:r>
      <w:r w:rsidR="0008006D"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 xml:space="preserve"> Nuevamente en el barco, seguiremos navegando </w:t>
      </w:r>
      <w:r w:rsidR="00DB0FEE"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 xml:space="preserve">hacia </w:t>
      </w:r>
      <w:proofErr w:type="spellStart"/>
      <w:r w:rsidR="00DB0FEE"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>Wadi</w:t>
      </w:r>
      <w:proofErr w:type="spellEnd"/>
      <w:r w:rsidR="00DB0FEE"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 xml:space="preserve"> El </w:t>
      </w:r>
      <w:proofErr w:type="spellStart"/>
      <w:r w:rsidR="00DB0FEE"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>Souba</w:t>
      </w:r>
      <w:proofErr w:type="spellEnd"/>
      <w:r w:rsidR="00DB0FEE"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 xml:space="preserve">. </w:t>
      </w:r>
      <w:r w:rsidR="00DB0FEE" w:rsidRPr="000D75C8">
        <w:rPr>
          <w:rFonts w:eastAsiaTheme="minorHAnsi"/>
          <w:bCs/>
          <w:smallCaps w:val="0"/>
          <w:color w:val="002060"/>
          <w:sz w:val="20"/>
          <w:szCs w:val="20"/>
          <w:lang w:bidi="ar-SA"/>
        </w:rPr>
        <w:t>Cena y alojamiento</w:t>
      </w:r>
      <w:r w:rsidR="000D75C8">
        <w:rPr>
          <w:rFonts w:eastAsiaTheme="minorHAnsi"/>
          <w:bCs/>
          <w:smallCaps w:val="0"/>
          <w:color w:val="002060"/>
          <w:sz w:val="20"/>
          <w:szCs w:val="20"/>
          <w:lang w:bidi="ar-SA"/>
        </w:rPr>
        <w:t>.</w:t>
      </w:r>
    </w:p>
    <w:p w14:paraId="7FCE8EA8" w14:textId="3D026C5C" w:rsidR="00155E16" w:rsidRDefault="00155E16" w:rsidP="00155E16">
      <w:pPr>
        <w:pStyle w:val="Destinos"/>
      </w:pPr>
    </w:p>
    <w:p w14:paraId="36FD91CF" w14:textId="6C355AC6" w:rsidR="00E3155E" w:rsidRDefault="00155E16" w:rsidP="00E3155E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9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E3155E">
        <w:rPr>
          <w:rFonts w:eastAsia="Arial"/>
          <w:sz w:val="24"/>
          <w:szCs w:val="24"/>
        </w:rPr>
        <w:t xml:space="preserve">WADI EL SOUBA – ASUÁN </w:t>
      </w:r>
      <w:r w:rsidR="00E3155E" w:rsidRPr="003C7FAE">
        <w:rPr>
          <w:rFonts w:eastAsia="Arial"/>
          <w:b w:val="0"/>
          <w:color w:val="002060"/>
          <w:sz w:val="24"/>
          <w:szCs w:val="24"/>
        </w:rPr>
        <w:t>(crucero)</w:t>
      </w:r>
    </w:p>
    <w:p w14:paraId="55E8409C" w14:textId="00C029DC" w:rsidR="00E3155E" w:rsidRPr="000D75C8" w:rsidRDefault="00E3155E" w:rsidP="000D75C8">
      <w:pPr>
        <w:pStyle w:val="Destinos"/>
        <w:jc w:val="both"/>
        <w:rPr>
          <w:rFonts w:eastAsiaTheme="minorHAnsi"/>
          <w:bCs/>
          <w:smallCaps w:val="0"/>
          <w:color w:val="002060"/>
          <w:sz w:val="20"/>
          <w:szCs w:val="20"/>
          <w:lang w:bidi="ar-SA"/>
        </w:rPr>
      </w:pPr>
      <w:r w:rsidRPr="000D75C8">
        <w:rPr>
          <w:rFonts w:eastAsiaTheme="minorHAnsi"/>
          <w:bCs/>
          <w:smallCaps w:val="0"/>
          <w:color w:val="002060"/>
          <w:sz w:val="20"/>
          <w:szCs w:val="20"/>
          <w:lang w:bidi="ar-SA"/>
        </w:rPr>
        <w:t>Desayuno</w:t>
      </w:r>
      <w:r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>. Visit</w:t>
      </w:r>
      <w:r w:rsid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 xml:space="preserve">aremos </w:t>
      </w:r>
      <w:r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 xml:space="preserve">el Templo de </w:t>
      </w:r>
      <w:proofErr w:type="spellStart"/>
      <w:r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>Wadi</w:t>
      </w:r>
      <w:proofErr w:type="spellEnd"/>
      <w:r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 xml:space="preserve"> El </w:t>
      </w:r>
      <w:proofErr w:type="spellStart"/>
      <w:r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>Souba</w:t>
      </w:r>
      <w:proofErr w:type="spellEnd"/>
      <w:r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 xml:space="preserve">, dedicado por Ramsés II a Amón-Ra y </w:t>
      </w:r>
      <w:proofErr w:type="spellStart"/>
      <w:r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>Rahorakhty</w:t>
      </w:r>
      <w:proofErr w:type="spellEnd"/>
      <w:r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>.</w:t>
      </w:r>
      <w:r w:rsid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 xml:space="preserve"> Después iremos </w:t>
      </w:r>
      <w:r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 xml:space="preserve">hacia los templos de </w:t>
      </w:r>
      <w:proofErr w:type="spellStart"/>
      <w:r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>Dekka</w:t>
      </w:r>
      <w:proofErr w:type="spellEnd"/>
      <w:r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 xml:space="preserve"> y </w:t>
      </w:r>
      <w:proofErr w:type="spellStart"/>
      <w:r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>Moharraka</w:t>
      </w:r>
      <w:proofErr w:type="spellEnd"/>
      <w:r w:rsid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 xml:space="preserve">. Seguimos navegando </w:t>
      </w:r>
      <w:r w:rsidRPr="000D75C8">
        <w:rPr>
          <w:rFonts w:eastAsiaTheme="minorHAnsi"/>
          <w:b w:val="0"/>
          <w:bCs/>
          <w:smallCaps w:val="0"/>
          <w:color w:val="002060"/>
          <w:sz w:val="20"/>
          <w:szCs w:val="20"/>
          <w:lang w:bidi="ar-SA"/>
        </w:rPr>
        <w:t>a Asuán. Almuerzo</w:t>
      </w:r>
      <w:r w:rsidRPr="000D75C8">
        <w:rPr>
          <w:rFonts w:eastAsiaTheme="minorHAnsi"/>
          <w:bCs/>
          <w:smallCaps w:val="0"/>
          <w:color w:val="002060"/>
          <w:sz w:val="20"/>
          <w:szCs w:val="20"/>
          <w:lang w:bidi="ar-SA"/>
        </w:rPr>
        <w:t>, cena y alojamiento a bordo.</w:t>
      </w:r>
    </w:p>
    <w:p w14:paraId="03C77686" w14:textId="10ACDA78" w:rsidR="00E3155E" w:rsidRDefault="00E3155E" w:rsidP="00E3155E">
      <w:pPr>
        <w:pStyle w:val="Destinos"/>
      </w:pPr>
    </w:p>
    <w:p w14:paraId="3C2BA389" w14:textId="77777777" w:rsidR="00E3155E" w:rsidRDefault="00E3155E" w:rsidP="00E3155E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10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ASUÁN – EL CAIRO </w:t>
      </w:r>
      <w:r w:rsidRPr="003C7FAE">
        <w:rPr>
          <w:rFonts w:eastAsia="Arial"/>
          <w:b w:val="0"/>
          <w:color w:val="002060"/>
          <w:sz w:val="24"/>
          <w:szCs w:val="24"/>
        </w:rPr>
        <w:t>(vuelo interno)</w:t>
      </w:r>
    </w:p>
    <w:p w14:paraId="712FF644" w14:textId="135A32E6" w:rsidR="00E3155E" w:rsidRPr="00E3155E" w:rsidRDefault="00E3155E" w:rsidP="00E3155E">
      <w:pPr>
        <w:pStyle w:val="Ttulo2"/>
        <w:spacing w:before="0" w:after="0" w:line="240" w:lineRule="auto"/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</w:pPr>
      <w:r w:rsidRPr="002A6B55">
        <w:rPr>
          <w:rFonts w:eastAsiaTheme="minorHAnsi" w:cstheme="minorHAnsi"/>
          <w:bCs/>
          <w:color w:val="002060"/>
          <w:sz w:val="20"/>
          <w:szCs w:val="20"/>
          <w:lang w:bidi="ar-SA"/>
        </w:rPr>
        <w:t>Desayuno</w:t>
      </w:r>
      <w:r w:rsidRPr="002A6B55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 xml:space="preserve">. </w:t>
      </w:r>
      <w:r w:rsidRPr="00E3155E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 xml:space="preserve">Desembarque y traslado al aeropuerto para vuelo a </w:t>
      </w:r>
      <w:r w:rsidRPr="002A6B55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>El Cairo (incluido)</w:t>
      </w:r>
      <w:r w:rsidRPr="00E3155E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>.</w:t>
      </w:r>
      <w:r w:rsidRPr="002A6B55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 xml:space="preserve"> </w:t>
      </w:r>
      <w:r w:rsidRPr="00E3155E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 xml:space="preserve">Recepción y traslado al hotel. Tarde libre. </w:t>
      </w:r>
      <w:r w:rsidRPr="00E3155E">
        <w:rPr>
          <w:rFonts w:eastAsiaTheme="minorHAnsi" w:cstheme="minorHAnsi"/>
          <w:bCs/>
          <w:color w:val="002060"/>
          <w:sz w:val="20"/>
          <w:szCs w:val="20"/>
          <w:lang w:bidi="ar-SA"/>
        </w:rPr>
        <w:t>Alojamiento</w:t>
      </w:r>
      <w:r w:rsidRPr="00E3155E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>.</w:t>
      </w:r>
    </w:p>
    <w:p w14:paraId="5245F261" w14:textId="14EE8752" w:rsidR="00E3155E" w:rsidRDefault="00E3155E" w:rsidP="00E3155E">
      <w:pPr>
        <w:pStyle w:val="Destinos"/>
      </w:pPr>
    </w:p>
    <w:p w14:paraId="42419EF2" w14:textId="77777777" w:rsidR="00E3155E" w:rsidRDefault="00E3155E" w:rsidP="00E3155E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11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EL CAIRO</w:t>
      </w:r>
    </w:p>
    <w:p w14:paraId="577FF915" w14:textId="6A50EBCA" w:rsidR="00E3155E" w:rsidRDefault="00E3155E" w:rsidP="00E3155E">
      <w:pPr>
        <w:pStyle w:val="Ttulo2"/>
        <w:spacing w:before="0" w:after="0" w:line="240" w:lineRule="auto"/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</w:pPr>
      <w:r w:rsidRPr="002B0DF7">
        <w:rPr>
          <w:rFonts w:eastAsiaTheme="minorHAnsi" w:cstheme="minorHAnsi"/>
          <w:bCs/>
          <w:color w:val="002060"/>
          <w:sz w:val="20"/>
          <w:szCs w:val="20"/>
          <w:lang w:bidi="ar-SA"/>
        </w:rPr>
        <w:t>Desayuno</w:t>
      </w:r>
      <w:r w:rsidRPr="002B0DF7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 xml:space="preserve">. </w:t>
      </w:r>
      <w:r w:rsidRPr="00E3155E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 xml:space="preserve">Día libre para actividades personales. </w:t>
      </w:r>
      <w:r w:rsidRPr="00E3155E">
        <w:rPr>
          <w:rFonts w:eastAsiaTheme="minorHAnsi" w:cstheme="minorHAnsi"/>
          <w:bCs/>
          <w:color w:val="002060"/>
          <w:sz w:val="20"/>
          <w:szCs w:val="20"/>
          <w:lang w:bidi="ar-SA"/>
        </w:rPr>
        <w:t>Alojamiento</w:t>
      </w:r>
      <w:r w:rsidRPr="00E3155E">
        <w:rPr>
          <w:rFonts w:eastAsiaTheme="minorHAnsi" w:cstheme="minorHAnsi"/>
          <w:b w:val="0"/>
          <w:bCs/>
          <w:color w:val="002060"/>
          <w:sz w:val="20"/>
          <w:szCs w:val="20"/>
          <w:lang w:bidi="ar-SA"/>
        </w:rPr>
        <w:t>.</w:t>
      </w:r>
    </w:p>
    <w:p w14:paraId="3D729EAB" w14:textId="1DFF8BBF" w:rsidR="00A71357" w:rsidRPr="00157D11" w:rsidRDefault="00A71357" w:rsidP="00A71357">
      <w:pPr>
        <w:pStyle w:val="Destinos"/>
        <w:rPr>
          <w:rFonts w:eastAsiaTheme="minorHAnsi"/>
          <w:bCs/>
          <w:smallCaps w:val="0"/>
          <w:color w:val="002060"/>
          <w:sz w:val="20"/>
          <w:szCs w:val="20"/>
          <w:lang w:bidi="ar-SA"/>
        </w:rPr>
      </w:pPr>
      <w:r w:rsidRPr="00157D11">
        <w:rPr>
          <w:rFonts w:eastAsiaTheme="minorHAnsi"/>
          <w:bCs/>
          <w:smallCaps w:val="0"/>
          <w:color w:val="002060"/>
          <w:sz w:val="20"/>
          <w:szCs w:val="20"/>
          <w:lang w:bidi="ar-SA"/>
        </w:rPr>
        <w:t xml:space="preserve">Nota: Sugerimos contrates algunas actividades opcionales de </w:t>
      </w:r>
      <w:proofErr w:type="spellStart"/>
      <w:r w:rsidRPr="00157D11">
        <w:rPr>
          <w:rFonts w:eastAsiaTheme="minorHAnsi"/>
          <w:bCs/>
          <w:smallCaps w:val="0"/>
          <w:color w:val="002060"/>
          <w:sz w:val="20"/>
          <w:szCs w:val="20"/>
          <w:lang w:bidi="ar-SA"/>
        </w:rPr>
        <w:t>Travel</w:t>
      </w:r>
      <w:proofErr w:type="spellEnd"/>
      <w:r w:rsidRPr="00157D11">
        <w:rPr>
          <w:rFonts w:eastAsiaTheme="minorHAnsi"/>
          <w:bCs/>
          <w:smallCaps w:val="0"/>
          <w:color w:val="002060"/>
          <w:sz w:val="20"/>
          <w:szCs w:val="20"/>
          <w:lang w:bidi="ar-SA"/>
        </w:rPr>
        <w:t xml:space="preserve"> Shop Pack</w:t>
      </w:r>
    </w:p>
    <w:p w14:paraId="28758512" w14:textId="09DB2C6B" w:rsidR="00E3155E" w:rsidRDefault="00E3155E" w:rsidP="00E3155E">
      <w:pPr>
        <w:pStyle w:val="Destinos"/>
      </w:pPr>
    </w:p>
    <w:p w14:paraId="1A00F4A0" w14:textId="171BEF2F" w:rsidR="00E3155E" w:rsidRDefault="00E3155E" w:rsidP="00E3155E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12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EL CAIRO</w:t>
      </w:r>
    </w:p>
    <w:p w14:paraId="7D3ABB21" w14:textId="77777777" w:rsidR="000D3DCE" w:rsidRPr="008F58B8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</w:pP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r w:rsidRPr="00EF6D51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y a la hora prevista, traslado al aeropuerto de El Cairo. </w:t>
      </w: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 xml:space="preserve">Fin de los servicios. </w:t>
      </w:r>
    </w:p>
    <w:p w14:paraId="0D584CB6" w14:textId="77777777" w:rsidR="00491074" w:rsidRDefault="00491074" w:rsidP="006C65FF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1C675C10" w14:textId="644D8DB7" w:rsidR="006C65FF" w:rsidRPr="008A6E82" w:rsidRDefault="006C65FF" w:rsidP="006C65FF">
      <w:pPr>
        <w:spacing w:after="0" w:line="240" w:lineRule="auto"/>
        <w:jc w:val="both"/>
        <w:rPr>
          <w:rFonts w:ascii="Arial" w:hAnsi="Arial" w:cs="Arial"/>
          <w:color w:val="000000"/>
          <w:sz w:val="8"/>
          <w:szCs w:val="8"/>
          <w:lang w:eastAsia="es-ES" w:bidi="ar-SA"/>
        </w:rPr>
      </w:pPr>
    </w:p>
    <w:p w14:paraId="44438FC7" w14:textId="77777777" w:rsidR="006C65FF" w:rsidRPr="005425B6" w:rsidRDefault="006C65FF" w:rsidP="006C65FF">
      <w:pPr>
        <w:spacing w:after="0" w:line="240" w:lineRule="auto"/>
        <w:jc w:val="center"/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</w:pPr>
      <w:r w:rsidRPr="005425B6"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  <w:t xml:space="preserve">El contenido y orden de las visitas puede variar al momento de la confirmación. </w:t>
      </w:r>
    </w:p>
    <w:p w14:paraId="674E5332" w14:textId="77777777" w:rsidR="00BB25F3" w:rsidRDefault="00BB25F3" w:rsidP="00A455A6">
      <w:pPr>
        <w:spacing w:after="0" w:line="240" w:lineRule="auto"/>
        <w:jc w:val="both"/>
        <w:rPr>
          <w:rFonts w:asciiTheme="minorHAnsi" w:eastAsia="Arial" w:hAnsiTheme="minorHAnsi"/>
          <w:b/>
          <w:color w:val="002060"/>
          <w:sz w:val="28"/>
          <w:szCs w:val="28"/>
        </w:rPr>
      </w:pPr>
    </w:p>
    <w:p w14:paraId="55085F26" w14:textId="4EBAE384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336471AC" w14:textId="64A14EF0" w:rsidR="0051343C" w:rsidRDefault="002B0DF7" w:rsidP="002D33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7</w:t>
      </w:r>
      <w:r w:rsidR="008F58B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D336A" w:rsidRPr="00980265">
        <w:rPr>
          <w:rFonts w:asciiTheme="minorHAnsi" w:hAnsiTheme="minorHAnsi" w:cstheme="minorHAnsi"/>
          <w:color w:val="002060"/>
          <w:sz w:val="20"/>
          <w:szCs w:val="20"/>
        </w:rPr>
        <w:t>noche</w:t>
      </w:r>
      <w:r w:rsidR="008F58B8"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="002D336A" w:rsidRPr="00980265">
        <w:rPr>
          <w:rFonts w:asciiTheme="minorHAnsi" w:hAnsiTheme="minorHAnsi" w:cstheme="minorHAnsi"/>
          <w:color w:val="002060"/>
          <w:sz w:val="20"/>
          <w:szCs w:val="20"/>
        </w:rPr>
        <w:t xml:space="preserve"> de alojamiento</w:t>
      </w:r>
      <w:r w:rsidR="00BD478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51343C">
        <w:rPr>
          <w:rFonts w:asciiTheme="minorHAnsi" w:hAnsiTheme="minorHAnsi" w:cstheme="minorHAnsi"/>
          <w:color w:val="002060"/>
          <w:sz w:val="20"/>
          <w:szCs w:val="20"/>
        </w:rPr>
        <w:t xml:space="preserve">en crucero </w:t>
      </w:r>
      <w:r w:rsidR="00252343">
        <w:rPr>
          <w:rFonts w:asciiTheme="minorHAnsi" w:hAnsiTheme="minorHAnsi" w:cstheme="minorHAnsi"/>
          <w:color w:val="002060"/>
          <w:sz w:val="20"/>
          <w:szCs w:val="20"/>
        </w:rPr>
        <w:t xml:space="preserve">en régimen de pensión completa </w:t>
      </w:r>
    </w:p>
    <w:p w14:paraId="2C031F0C" w14:textId="6C8949DA" w:rsidR="00252343" w:rsidRDefault="002B0DF7" w:rsidP="002D33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4</w:t>
      </w:r>
      <w:r w:rsidR="00446BD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52343">
        <w:rPr>
          <w:rFonts w:asciiTheme="minorHAnsi" w:hAnsiTheme="minorHAnsi" w:cstheme="minorHAnsi"/>
          <w:color w:val="002060"/>
          <w:sz w:val="20"/>
          <w:szCs w:val="20"/>
        </w:rPr>
        <w:t xml:space="preserve">noches de alojamiento en hoteles </w:t>
      </w:r>
      <w:r w:rsidR="00252343" w:rsidRPr="009C2F1F">
        <w:rPr>
          <w:rFonts w:asciiTheme="minorHAnsi" w:hAnsiTheme="minorHAnsi" w:cstheme="minorHAnsi"/>
          <w:color w:val="002060"/>
          <w:sz w:val="20"/>
          <w:szCs w:val="20"/>
        </w:rPr>
        <w:t>indicados o similares.</w:t>
      </w:r>
    </w:p>
    <w:p w14:paraId="70DE8FD8" w14:textId="5B15D6F5" w:rsidR="005D200A" w:rsidRPr="00451161" w:rsidRDefault="005D200A" w:rsidP="007608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>Traslado de llegada y salida en servicio compartido</w:t>
      </w:r>
    </w:p>
    <w:p w14:paraId="5CE6DCBA" w14:textId="77777777" w:rsidR="00B345E6" w:rsidRDefault="005D200A" w:rsidP="00B345E6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Traslados de El Cairo, Luxor y Asuán en vehículos climatizados </w:t>
      </w:r>
    </w:p>
    <w:p w14:paraId="1EFAD1E3" w14:textId="77777777" w:rsidR="00B345E6" w:rsidRPr="00553C10" w:rsidRDefault="00B345E6" w:rsidP="00B345E6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53C10">
        <w:rPr>
          <w:rFonts w:asciiTheme="minorHAnsi" w:hAnsiTheme="minorHAnsi" w:cstheme="minorHAnsi"/>
          <w:color w:val="002060"/>
          <w:sz w:val="20"/>
          <w:szCs w:val="20"/>
        </w:rPr>
        <w:t xml:space="preserve">Día completo de visitas al </w:t>
      </w:r>
      <w:r w:rsidRPr="00553C10">
        <w:rPr>
          <w:rFonts w:asciiTheme="minorHAnsi" w:hAnsiTheme="minorHAnsi" w:cstheme="minorHAnsi"/>
          <w:color w:val="002060"/>
          <w:sz w:val="20"/>
          <w:szCs w:val="20"/>
        </w:rPr>
        <w:t xml:space="preserve">Museo Egipcio, Pirámides de Guiza (no incluye entrada a ninguna pirámide), Esfinge y Valle de Kefrén. </w:t>
      </w:r>
      <w:r w:rsidRPr="00553C10">
        <w:rPr>
          <w:rFonts w:asciiTheme="minorHAnsi" w:hAnsiTheme="minorHAnsi" w:cstheme="minorHAnsi"/>
          <w:color w:val="002060"/>
          <w:sz w:val="20"/>
          <w:szCs w:val="20"/>
        </w:rPr>
        <w:t>Sin almuerzo</w:t>
      </w:r>
      <w:r w:rsidRPr="00553C10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4E8E2A39" w14:textId="77777777" w:rsidR="00B345E6" w:rsidRPr="00A71101" w:rsidRDefault="00B345E6" w:rsidP="00B345E6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71101">
        <w:rPr>
          <w:rFonts w:asciiTheme="minorHAnsi" w:hAnsiTheme="minorHAnsi" w:cstheme="minorHAnsi"/>
          <w:color w:val="002060"/>
          <w:sz w:val="20"/>
          <w:szCs w:val="20"/>
        </w:rPr>
        <w:t>Todos los traslados</w:t>
      </w:r>
      <w:r w:rsidRPr="00A71101">
        <w:rPr>
          <w:rFonts w:asciiTheme="minorHAnsi" w:hAnsiTheme="minorHAnsi" w:cstheme="minorHAnsi"/>
          <w:color w:val="002060"/>
          <w:sz w:val="20"/>
          <w:szCs w:val="20"/>
        </w:rPr>
        <w:t xml:space="preserve"> en El Cairo, Luxor, Asuán y Abu Simbel en </w:t>
      </w:r>
      <w:r w:rsidRPr="00A71101">
        <w:rPr>
          <w:rFonts w:asciiTheme="minorHAnsi" w:hAnsiTheme="minorHAnsi" w:cstheme="minorHAnsi"/>
          <w:color w:val="002060"/>
          <w:sz w:val="20"/>
          <w:szCs w:val="20"/>
        </w:rPr>
        <w:t>servicios compartidos</w:t>
      </w:r>
    </w:p>
    <w:p w14:paraId="5A2ADDDB" w14:textId="77777777" w:rsidR="00B345E6" w:rsidRPr="00A71101" w:rsidRDefault="00B345E6" w:rsidP="00A711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71101">
        <w:rPr>
          <w:rFonts w:asciiTheme="minorHAnsi" w:hAnsiTheme="minorHAnsi" w:cstheme="minorHAnsi"/>
          <w:color w:val="002060"/>
          <w:sz w:val="20"/>
          <w:szCs w:val="20"/>
        </w:rPr>
        <w:t>Visitas incluidas durante el crucero</w:t>
      </w:r>
      <w:r w:rsidRPr="00A71101">
        <w:rPr>
          <w:rFonts w:asciiTheme="minorHAnsi" w:hAnsiTheme="minorHAnsi" w:cstheme="minorHAnsi"/>
          <w:color w:val="002060"/>
          <w:sz w:val="20"/>
          <w:szCs w:val="20"/>
        </w:rPr>
        <w:t>, que abarcan</w:t>
      </w:r>
      <w:r w:rsidRPr="00A71101">
        <w:rPr>
          <w:rFonts w:asciiTheme="minorHAnsi" w:hAnsiTheme="minorHAnsi" w:cstheme="minorHAnsi"/>
          <w:color w:val="002060"/>
          <w:sz w:val="20"/>
          <w:szCs w:val="20"/>
        </w:rPr>
        <w:t xml:space="preserve"> los </w:t>
      </w:r>
      <w:r w:rsidRPr="00A71101">
        <w:rPr>
          <w:rFonts w:asciiTheme="minorHAnsi" w:hAnsiTheme="minorHAnsi" w:cstheme="minorHAnsi"/>
          <w:color w:val="002060"/>
          <w:sz w:val="20"/>
          <w:szCs w:val="20"/>
        </w:rPr>
        <w:t xml:space="preserve">Templos de </w:t>
      </w:r>
      <w:r w:rsidRPr="00A71101">
        <w:rPr>
          <w:rFonts w:asciiTheme="minorHAnsi" w:hAnsiTheme="minorHAnsi" w:cstheme="minorHAnsi"/>
          <w:color w:val="002060"/>
          <w:sz w:val="20"/>
          <w:szCs w:val="20"/>
        </w:rPr>
        <w:t xml:space="preserve">Karnak y Luxor, </w:t>
      </w:r>
      <w:proofErr w:type="spellStart"/>
      <w:r w:rsidRPr="00A71101">
        <w:rPr>
          <w:rFonts w:asciiTheme="minorHAnsi" w:hAnsiTheme="minorHAnsi" w:cstheme="minorHAnsi"/>
          <w:color w:val="002060"/>
          <w:sz w:val="20"/>
          <w:szCs w:val="20"/>
        </w:rPr>
        <w:t>Edfu</w:t>
      </w:r>
      <w:proofErr w:type="spellEnd"/>
      <w:r w:rsidRPr="00A71101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A71101">
        <w:rPr>
          <w:rFonts w:asciiTheme="minorHAnsi" w:hAnsiTheme="minorHAnsi" w:cstheme="minorHAnsi"/>
          <w:color w:val="002060"/>
          <w:sz w:val="20"/>
          <w:szCs w:val="20"/>
        </w:rPr>
        <w:t>Kom</w:t>
      </w:r>
      <w:proofErr w:type="spellEnd"/>
      <w:r w:rsidRPr="00A7110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A71101">
        <w:rPr>
          <w:rFonts w:asciiTheme="minorHAnsi" w:hAnsiTheme="minorHAnsi" w:cstheme="minorHAnsi"/>
          <w:color w:val="002060"/>
          <w:sz w:val="20"/>
          <w:szCs w:val="20"/>
        </w:rPr>
        <w:t>Ombo</w:t>
      </w:r>
      <w:proofErr w:type="spellEnd"/>
      <w:r w:rsidRPr="00A71101">
        <w:rPr>
          <w:rFonts w:asciiTheme="minorHAnsi" w:hAnsiTheme="minorHAnsi" w:cstheme="minorHAnsi"/>
          <w:color w:val="002060"/>
          <w:sz w:val="20"/>
          <w:szCs w:val="20"/>
        </w:rPr>
        <w:t>, Alta Presa de Asuán, Obelisco Inacabado y paseo</w:t>
      </w:r>
      <w:r w:rsidRPr="00A71101">
        <w:rPr>
          <w:rFonts w:asciiTheme="minorHAnsi" w:hAnsiTheme="minorHAnsi" w:cstheme="minorHAnsi"/>
          <w:color w:val="002060"/>
          <w:sz w:val="20"/>
          <w:szCs w:val="20"/>
        </w:rPr>
        <w:t xml:space="preserve"> en </w:t>
      </w:r>
      <w:proofErr w:type="spellStart"/>
      <w:r w:rsidRPr="00A71101">
        <w:rPr>
          <w:rFonts w:asciiTheme="minorHAnsi" w:hAnsiTheme="minorHAnsi" w:cstheme="minorHAnsi"/>
          <w:color w:val="002060"/>
          <w:sz w:val="20"/>
          <w:szCs w:val="20"/>
        </w:rPr>
        <w:t>feluca</w:t>
      </w:r>
      <w:proofErr w:type="spellEnd"/>
    </w:p>
    <w:p w14:paraId="3AF0DA01" w14:textId="77777777" w:rsidR="00B345E6" w:rsidRPr="00A71101" w:rsidRDefault="00B345E6" w:rsidP="00A711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71101">
        <w:rPr>
          <w:rFonts w:asciiTheme="minorHAnsi" w:hAnsiTheme="minorHAnsi" w:cstheme="minorHAnsi"/>
          <w:color w:val="002060"/>
          <w:sz w:val="20"/>
          <w:szCs w:val="20"/>
        </w:rPr>
        <w:t>Traslado por carretera</w:t>
      </w:r>
      <w:r w:rsidRPr="00A71101">
        <w:rPr>
          <w:rFonts w:asciiTheme="minorHAnsi" w:hAnsiTheme="minorHAnsi" w:cstheme="minorHAnsi"/>
          <w:color w:val="002060"/>
          <w:sz w:val="20"/>
          <w:szCs w:val="20"/>
        </w:rPr>
        <w:t xml:space="preserve"> desde Asuán hasta Abu Simbel.</w:t>
      </w:r>
    </w:p>
    <w:p w14:paraId="116ED98B" w14:textId="77777777" w:rsidR="00B345E6" w:rsidRPr="00A71101" w:rsidRDefault="00B345E6" w:rsidP="00A711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71101">
        <w:rPr>
          <w:rFonts w:asciiTheme="minorHAnsi" w:hAnsiTheme="minorHAnsi" w:cstheme="minorHAnsi"/>
          <w:color w:val="002060"/>
          <w:sz w:val="20"/>
          <w:szCs w:val="20"/>
        </w:rPr>
        <w:t>Visita del Crucero Nubio</w:t>
      </w:r>
      <w:r w:rsidRPr="00A71101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505697A3" w14:textId="2E0FF03D" w:rsidR="00BA6537" w:rsidRPr="00BA6537" w:rsidRDefault="00BA6537" w:rsidP="00BA6537">
      <w:pPr>
        <w:pStyle w:val="Sinespaciado"/>
        <w:numPr>
          <w:ilvl w:val="0"/>
          <w:numId w:val="4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A6537">
        <w:rPr>
          <w:rFonts w:asciiTheme="minorHAnsi" w:hAnsiTheme="minorHAnsi" w:cstheme="minorHAnsi"/>
          <w:bCs/>
          <w:color w:val="002060"/>
          <w:sz w:val="20"/>
          <w:szCs w:val="20"/>
        </w:rPr>
        <w:t>Guía de habla hispana</w:t>
      </w:r>
      <w:r w:rsidRPr="00BA6537">
        <w:rPr>
          <w:rFonts w:asciiTheme="minorHAnsi" w:hAnsiTheme="minorHAnsi" w:cstheme="minorHAnsi"/>
          <w:color w:val="002060"/>
          <w:sz w:val="20"/>
          <w:szCs w:val="20"/>
        </w:rPr>
        <w:t xml:space="preserve"> en El Cairo y otro guía especializado durante el crucero</w:t>
      </w:r>
    </w:p>
    <w:p w14:paraId="7362C773" w14:textId="3E6D4D53" w:rsidR="00491074" w:rsidRPr="00BA6537" w:rsidRDefault="005D200A" w:rsidP="00BA6537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A6537">
        <w:rPr>
          <w:rFonts w:asciiTheme="minorHAnsi" w:hAnsiTheme="minorHAnsi" w:cstheme="minorHAnsi"/>
          <w:color w:val="002060"/>
          <w:sz w:val="20"/>
          <w:szCs w:val="20"/>
        </w:rPr>
        <w:t>Vuelo interno</w:t>
      </w:r>
      <w:r w:rsidR="00760801" w:rsidRPr="00BA653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446BDA" w:rsidRPr="00BA6537">
        <w:rPr>
          <w:rFonts w:asciiTheme="minorHAnsi" w:hAnsiTheme="minorHAnsi" w:cstheme="minorHAnsi"/>
          <w:color w:val="002060"/>
          <w:sz w:val="20"/>
          <w:szCs w:val="20"/>
        </w:rPr>
        <w:t xml:space="preserve">El Cairo - </w:t>
      </w:r>
      <w:r w:rsidR="00B11AF0">
        <w:rPr>
          <w:rFonts w:asciiTheme="minorHAnsi" w:hAnsiTheme="minorHAnsi" w:cstheme="minorHAnsi"/>
          <w:color w:val="002060"/>
          <w:sz w:val="20"/>
          <w:szCs w:val="20"/>
        </w:rPr>
        <w:t>Luxor</w:t>
      </w:r>
      <w:r w:rsidR="00446BDA" w:rsidRPr="00BA6537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r w:rsidRPr="00BA6537">
        <w:rPr>
          <w:rFonts w:asciiTheme="minorHAnsi" w:hAnsiTheme="minorHAnsi" w:cstheme="minorHAnsi"/>
          <w:color w:val="002060"/>
          <w:sz w:val="20"/>
          <w:szCs w:val="20"/>
        </w:rPr>
        <w:t>en clase turista (equipaje permitido 20kg por persona)</w:t>
      </w:r>
      <w:r w:rsidR="00491074" w:rsidRPr="00BA653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1E7A3182" w14:textId="0EABA907" w:rsidR="008A509A" w:rsidRPr="00451161" w:rsidRDefault="008A509A" w:rsidP="008A509A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A6537">
        <w:rPr>
          <w:rFonts w:asciiTheme="minorHAnsi" w:hAnsiTheme="minorHAnsi" w:cstheme="minorHAnsi"/>
          <w:color w:val="002060"/>
          <w:sz w:val="20"/>
          <w:szCs w:val="20"/>
        </w:rPr>
        <w:t>Vuelo interno</w:t>
      </w:r>
      <w:r w:rsidR="00EE771A" w:rsidRPr="00BA653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11AF0">
        <w:rPr>
          <w:rFonts w:asciiTheme="minorHAnsi" w:hAnsiTheme="minorHAnsi" w:cstheme="minorHAnsi"/>
          <w:color w:val="002060"/>
          <w:sz w:val="20"/>
          <w:szCs w:val="20"/>
        </w:rPr>
        <w:t>Asuán</w:t>
      </w:r>
      <w:r w:rsidR="00446BDA" w:rsidRPr="00BA6537">
        <w:rPr>
          <w:rFonts w:asciiTheme="minorHAnsi" w:hAnsiTheme="minorHAnsi" w:cstheme="minorHAnsi"/>
          <w:color w:val="002060"/>
          <w:sz w:val="20"/>
          <w:szCs w:val="20"/>
        </w:rPr>
        <w:t xml:space="preserve"> – El Cairo</w:t>
      </w:r>
      <w:r w:rsidRPr="00BA6537">
        <w:rPr>
          <w:rFonts w:asciiTheme="minorHAnsi" w:hAnsiTheme="minorHAnsi" w:cstheme="minorHAnsi"/>
          <w:color w:val="002060"/>
          <w:sz w:val="20"/>
          <w:szCs w:val="20"/>
        </w:rPr>
        <w:t>, en clase turista (equipaje permitido 20kg por persona</w:t>
      </w: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) </w:t>
      </w:r>
    </w:p>
    <w:p w14:paraId="03924BFF" w14:textId="77777777" w:rsidR="008A509A" w:rsidRPr="005D200A" w:rsidRDefault="008A509A" w:rsidP="008A509A">
      <w:pPr>
        <w:pStyle w:val="Sinespaciad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7510D876" w14:textId="77777777" w:rsidR="002D336A" w:rsidRPr="00491074" w:rsidRDefault="002D336A" w:rsidP="002D336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FAB1928" w14:textId="77777777" w:rsidR="00771FF3" w:rsidRDefault="00A455A6" w:rsidP="00771FF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2D336A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 xml:space="preserve">NO INCLUYE  </w:t>
      </w:r>
    </w:p>
    <w:p w14:paraId="2383F262" w14:textId="39AE174C" w:rsidR="00E07F8E" w:rsidRPr="00771FF3" w:rsidRDefault="00E07F8E" w:rsidP="00771FF3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1" w:name="_GoBack"/>
      <w:r w:rsidRPr="00771FF3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771FF3">
        <w:rPr>
          <w:rFonts w:asciiTheme="minorHAnsi" w:hAnsiTheme="minorHAnsi" w:cstheme="minorHAnsi"/>
          <w:bCs/>
          <w:sz w:val="20"/>
          <w:szCs w:val="20"/>
        </w:rPr>
        <w:t>e</w:t>
      </w:r>
      <w:r w:rsidRPr="00771FF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1FF3">
        <w:rPr>
          <w:rFonts w:asciiTheme="minorHAnsi" w:hAnsiTheme="minorHAnsi" w:cstheme="minorHAnsi"/>
          <w:color w:val="002060"/>
          <w:sz w:val="20"/>
          <w:szCs w:val="20"/>
        </w:rPr>
        <w:t>internos</w:t>
      </w:r>
      <w:r w:rsidR="00945BB0">
        <w:rPr>
          <w:rFonts w:asciiTheme="minorHAnsi" w:hAnsiTheme="minorHAnsi" w:cstheme="minorHAnsi"/>
          <w:color w:val="002060"/>
          <w:sz w:val="20"/>
          <w:szCs w:val="20"/>
        </w:rPr>
        <w:t xml:space="preserve"> no mencionados como incluidos</w:t>
      </w:r>
    </w:p>
    <w:p w14:paraId="60259C5B" w14:textId="7D1EA353" w:rsidR="00E07F8E" w:rsidRDefault="00E07F8E" w:rsidP="004910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797F69">
        <w:rPr>
          <w:rFonts w:asciiTheme="minorHAnsi" w:hAnsiTheme="minorHAnsi" w:cstheme="minorHAnsi"/>
          <w:color w:val="002060"/>
          <w:sz w:val="20"/>
          <w:szCs w:val="20"/>
        </w:rPr>
        <w:t>Bebidas</w:t>
      </w:r>
      <w:r w:rsidR="00797F69"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a</w:t>
      </w:r>
      <w:r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limentos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no especificados en el programa</w:t>
      </w:r>
    </w:p>
    <w:p w14:paraId="1B6C9A05" w14:textId="134DEC46" w:rsidR="00797F69" w:rsidRPr="00797F69" w:rsidRDefault="00797F69" w:rsidP="004910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Trámite de visado para entrar a 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Egipto</w:t>
      </w:r>
    </w:p>
    <w:p w14:paraId="0BFD4249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168571B3" w14:textId="1F273F1D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r w:rsidR="00553C10">
        <w:rPr>
          <w:rFonts w:asciiTheme="minorHAnsi" w:hAnsiTheme="minorHAnsi" w:cstheme="minorHAnsi"/>
          <w:color w:val="002060"/>
          <w:sz w:val="20"/>
          <w:szCs w:val="20"/>
        </w:rPr>
        <w:t>7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0 USD por persona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>)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. Se pueden añadir al momento de la reserva o bien pagar en destino.</w:t>
      </w:r>
    </w:p>
    <w:p w14:paraId="5B7BC684" w14:textId="7D0B7FD4" w:rsidR="00655CC5" w:rsidRPr="00D2140A" w:rsidRDefault="00A322C8" w:rsidP="00771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4F16FD0" w14:textId="38D7B15D" w:rsidR="00E07F8E" w:rsidRDefault="00E07F8E" w:rsidP="006F049C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2ADB141E" w14:textId="0838ADFF" w:rsidR="00C94AF8" w:rsidRDefault="00C94AF8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BLACKOUT: 01 MAYO AL 30 SEPTIEMBRE 2026</w:t>
      </w:r>
    </w:p>
    <w:p w14:paraId="6305A385" w14:textId="096CB7FD" w:rsidR="00491074" w:rsidRDefault="00156CC2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Aplica suplemento para c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enas obligatorias del 24</w:t>
      </w:r>
      <w:r w:rsidR="003D01BC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dic 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2026 y 31</w:t>
      </w:r>
      <w:r w:rsidR="003D01BC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dic 2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026. El precio se debe consultar al momento de la reserva.</w:t>
      </w:r>
    </w:p>
    <w:p w14:paraId="5C57F1B5" w14:textId="40254BAD" w:rsidR="00491074" w:rsidRDefault="00491074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Proceso de visado de entrada a Egipto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(</w:t>
      </w: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Visado otorgado a la llegada, antes del control de pasaportes. El costo incluye la tasa + asistencia del personal en el aeropuerto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) consulta tarifa en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Travel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Shop Pack</w:t>
      </w:r>
      <w:r w:rsidR="0030662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377C594D" w14:textId="6A14C3D8" w:rsidR="00156CC2" w:rsidRPr="00E07F8E" w:rsidRDefault="00156CC2" w:rsidP="00156CC2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r w:rsidR="00553C10">
        <w:rPr>
          <w:rFonts w:asciiTheme="minorHAnsi" w:hAnsiTheme="minorHAnsi" w:cstheme="minorHAnsi"/>
          <w:color w:val="002060"/>
          <w:sz w:val="20"/>
          <w:szCs w:val="20"/>
        </w:rPr>
        <w:t>7</w:t>
      </w:r>
      <w:r>
        <w:rPr>
          <w:rFonts w:asciiTheme="minorHAnsi" w:hAnsiTheme="minorHAnsi" w:cstheme="minorHAnsi"/>
          <w:color w:val="002060"/>
          <w:sz w:val="20"/>
          <w:szCs w:val="20"/>
        </w:rPr>
        <w:t>0 USD por persona). Se pueden añadir al momento de la reserva o bien pagar en destino.</w:t>
      </w:r>
    </w:p>
    <w:p w14:paraId="0CA16B17" w14:textId="1ACF7298" w:rsidR="008215A1" w:rsidRPr="00403FD9" w:rsidRDefault="008215A1" w:rsidP="006F049C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20232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156CC2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Egipto</w:t>
      </w:r>
    </w:p>
    <w:p w14:paraId="4F828A01" w14:textId="333D156A" w:rsidR="006511B8" w:rsidRPr="00F0346B" w:rsidRDefault="008215A1" w:rsidP="006511B8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 xml:space="preserve">PASAJEROS DE NACIONALIDAD MEXICANA REQUIEREN VISA PARA VISITAR </w:t>
      </w:r>
      <w:r w:rsidR="006511B8">
        <w:rPr>
          <w:rFonts w:asciiTheme="minorHAnsi" w:hAnsiTheme="minorHAnsi" w:cstheme="minorHAnsi"/>
          <w:b/>
          <w:bCs/>
          <w:color w:val="FF0000"/>
          <w:sz w:val="24"/>
          <w:szCs w:val="20"/>
        </w:rPr>
        <w:t>EGIPTO</w:t>
      </w: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>. OTRAS NACIONALIDADES FAVOR DE CONSULTAR CON EL CONSULADO CORRESPONDIENT</w:t>
      </w:r>
      <w:r w:rsidR="00F0346B">
        <w:rPr>
          <w:rFonts w:asciiTheme="minorHAnsi" w:hAnsiTheme="minorHAnsi" w:cstheme="minorHAnsi"/>
          <w:b/>
          <w:bCs/>
          <w:color w:val="FF0000"/>
          <w:sz w:val="24"/>
          <w:szCs w:val="20"/>
        </w:rPr>
        <w:t>E</w:t>
      </w:r>
    </w:p>
    <w:bookmarkEnd w:id="1"/>
    <w:p w14:paraId="496B575A" w14:textId="42F000ED" w:rsidR="00F0346B" w:rsidRDefault="00F0346B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700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1025"/>
        <w:gridCol w:w="4650"/>
        <w:gridCol w:w="461"/>
      </w:tblGrid>
      <w:tr w:rsidR="00F0346B" w:rsidRPr="00F0346B" w14:paraId="4084E846" w14:textId="77777777" w:rsidTr="00F0346B">
        <w:trPr>
          <w:trHeight w:val="27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6CD06E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HOTELES PREVISTOS O SIMILARES </w:t>
            </w:r>
          </w:p>
        </w:tc>
      </w:tr>
      <w:tr w:rsidR="00F0346B" w:rsidRPr="00F0346B" w14:paraId="44ABDFB4" w14:textId="77777777" w:rsidTr="00F0346B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CF96E0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DBFA39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B374B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25293C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F0346B" w:rsidRPr="00F0346B" w14:paraId="0A3E737E" w14:textId="77777777" w:rsidTr="00F0346B">
        <w:trPr>
          <w:trHeight w:val="27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B1CE71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49748F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>EL CAIRO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094B91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>BARCELO PYRAMIDS / AZAL PYRAMIDS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4EDAB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>TS</w:t>
            </w:r>
          </w:p>
        </w:tc>
      </w:tr>
      <w:tr w:rsidR="00F0346B" w:rsidRPr="00F0346B" w14:paraId="5EA4E60A" w14:textId="77777777" w:rsidTr="00F0346B">
        <w:trPr>
          <w:trHeight w:val="27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16F5C" w14:textId="77777777" w:rsidR="00F0346B" w:rsidRPr="00F0346B" w:rsidRDefault="00F0346B" w:rsidP="00F0346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9D3F2" w14:textId="77777777" w:rsidR="00F0346B" w:rsidRPr="00F0346B" w:rsidRDefault="00F0346B" w:rsidP="00F0346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4B53F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RAMSES HILTON /SAFIR CAIRO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69EC8E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F0346B" w:rsidRPr="00F0346B" w14:paraId="419F0D28" w14:textId="77777777" w:rsidTr="00F0346B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A0165" w14:textId="77777777" w:rsidR="00F0346B" w:rsidRPr="00F0346B" w:rsidRDefault="00F0346B" w:rsidP="00F0346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471E2" w14:textId="77777777" w:rsidR="00F0346B" w:rsidRPr="00F0346B" w:rsidRDefault="00F0346B" w:rsidP="00F0346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81BE0D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>MARRIOTT CAIRO / SEMIRAMIS INTERCONTINENTAL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64AF1F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>PS</w:t>
            </w:r>
          </w:p>
        </w:tc>
      </w:tr>
      <w:tr w:rsidR="00F0346B" w:rsidRPr="00F0346B" w14:paraId="2C398F40" w14:textId="77777777" w:rsidTr="00F0346B">
        <w:trPr>
          <w:trHeight w:val="24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C889A8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>7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55A881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CRUCERO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2E38BA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>MS SARAH/ MS GRAND PRINCESS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430592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>TS</w:t>
            </w:r>
          </w:p>
        </w:tc>
      </w:tr>
      <w:tr w:rsidR="00F0346B" w:rsidRPr="00F0346B" w14:paraId="7F437317" w14:textId="77777777" w:rsidTr="00F0346B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96297" w14:textId="77777777" w:rsidR="00F0346B" w:rsidRPr="00F0346B" w:rsidRDefault="00F0346B" w:rsidP="00F0346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81A9D" w14:textId="77777777" w:rsidR="00F0346B" w:rsidRPr="00F0346B" w:rsidRDefault="00F0346B" w:rsidP="00F0346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1D81F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MS NILE DOLPHIN / MS ROYAL RUBY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7CE3FF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F0346B" w:rsidRPr="00F0346B" w14:paraId="6F3B82E0" w14:textId="77777777" w:rsidTr="00F0346B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3482B" w14:textId="77777777" w:rsidR="00F0346B" w:rsidRPr="00F0346B" w:rsidRDefault="00F0346B" w:rsidP="00F0346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47B8D" w14:textId="77777777" w:rsidR="00F0346B" w:rsidRPr="00F0346B" w:rsidRDefault="00F0346B" w:rsidP="00F0346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D4B992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MS SONESTA / MS BLUE SHADOW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FFEB7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>PS</w:t>
            </w:r>
          </w:p>
        </w:tc>
      </w:tr>
    </w:tbl>
    <w:p w14:paraId="1DA5B758" w14:textId="77777777" w:rsidR="00F0346B" w:rsidRDefault="00F0346B" w:rsidP="00F0346B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713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1"/>
        <w:gridCol w:w="661"/>
        <w:gridCol w:w="659"/>
        <w:gridCol w:w="879"/>
      </w:tblGrid>
      <w:tr w:rsidR="00F0346B" w:rsidRPr="00F0346B" w14:paraId="3526616C" w14:textId="77777777" w:rsidTr="0069600D">
        <w:trPr>
          <w:trHeight w:val="18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E22807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TARIFA EN USD POR PERSONA </w:t>
            </w:r>
          </w:p>
        </w:tc>
      </w:tr>
      <w:tr w:rsidR="00F0346B" w:rsidRPr="00F0346B" w14:paraId="300802BC" w14:textId="77777777" w:rsidTr="0069600D">
        <w:trPr>
          <w:trHeight w:val="163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42DA6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F0346B" w:rsidRPr="00F0346B" w14:paraId="3B8F9DC0" w14:textId="77777777" w:rsidTr="0069600D">
        <w:trPr>
          <w:trHeight w:val="18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5DC070" w14:textId="77777777" w:rsidR="00F0346B" w:rsidRPr="00F0346B" w:rsidRDefault="00F0346B" w:rsidP="00F0346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TURISTA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AC4FDF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80E6EB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279518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F0346B" w:rsidRPr="00F0346B" w14:paraId="022A1FAC" w14:textId="77777777" w:rsidTr="0069600D">
        <w:trPr>
          <w:trHeight w:val="18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39509" w14:textId="20CD4C68" w:rsidR="00F0346B" w:rsidRPr="00F0346B" w:rsidRDefault="00F0346B" w:rsidP="00F0346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  <w:lang w:bidi="ar-SA"/>
              </w:rPr>
              <w:t>01 DIC 2025</w:t>
            </w: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 AL 24 MAR 2026/ 09 ABR AL 30 ABR 2026/ 01 OCT AL 17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993C49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>2705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AA70F8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>2680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BCB9A1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>3785</w:t>
            </w:r>
          </w:p>
        </w:tc>
      </w:tr>
      <w:tr w:rsidR="00F0346B" w:rsidRPr="00F0346B" w14:paraId="7B37D2C1" w14:textId="77777777" w:rsidTr="0069600D">
        <w:trPr>
          <w:trHeight w:val="16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0DB638" w14:textId="77777777" w:rsidR="00F0346B" w:rsidRPr="00F0346B" w:rsidRDefault="00F0346B" w:rsidP="00F0346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25 MAR AL 08 ABR 2026/ 18 DIC AL 31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446AF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>3235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E864DE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>3205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726273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>3335</w:t>
            </w:r>
          </w:p>
        </w:tc>
      </w:tr>
      <w:tr w:rsidR="00F0346B" w:rsidRPr="00F0346B" w14:paraId="76EA75AC" w14:textId="77777777" w:rsidTr="0069600D">
        <w:trPr>
          <w:trHeight w:val="16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9D356B" w14:textId="77777777" w:rsidR="00F0346B" w:rsidRPr="00F0346B" w:rsidRDefault="00F0346B" w:rsidP="00F0346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PRIMERA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1714B9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82E8A7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243AA4" w14:textId="77777777" w:rsidR="00F0346B" w:rsidRPr="00F0346B" w:rsidRDefault="00F0346B" w:rsidP="00F034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69600D" w:rsidRPr="00F0346B" w14:paraId="2BD844F8" w14:textId="77777777" w:rsidTr="0069600D">
        <w:trPr>
          <w:trHeight w:val="16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B14E5C" w14:textId="04AE4D14" w:rsidR="0069600D" w:rsidRPr="00F0346B" w:rsidRDefault="0069600D" w:rsidP="0069600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  <w:lang w:bidi="ar-SA"/>
              </w:rPr>
              <w:t>01 DIC 2025</w:t>
            </w: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 AL 24 MAR 2026/ 09 ABR AL 30 ABR 2026/ 01 OCT AL 17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7D119" w14:textId="77777777" w:rsidR="0069600D" w:rsidRPr="00F0346B" w:rsidRDefault="0069600D" w:rsidP="006960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>2900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BD9655" w14:textId="77777777" w:rsidR="0069600D" w:rsidRPr="00F0346B" w:rsidRDefault="0069600D" w:rsidP="006960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>2875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3D043B" w14:textId="77777777" w:rsidR="0069600D" w:rsidRPr="00F0346B" w:rsidRDefault="0069600D" w:rsidP="006960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>4145</w:t>
            </w:r>
          </w:p>
        </w:tc>
      </w:tr>
      <w:tr w:rsidR="0069600D" w:rsidRPr="00F0346B" w14:paraId="6C626C3C" w14:textId="77777777" w:rsidTr="0069600D">
        <w:trPr>
          <w:trHeight w:val="16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DAA966" w14:textId="77777777" w:rsidR="0069600D" w:rsidRPr="00F0346B" w:rsidRDefault="0069600D" w:rsidP="0069600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25 MAR AL 08 ABR 2026/ 18 DIC AL 31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A17696" w14:textId="77777777" w:rsidR="0069600D" w:rsidRPr="00F0346B" w:rsidRDefault="0069600D" w:rsidP="006960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>3555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4F2BBE" w14:textId="77777777" w:rsidR="0069600D" w:rsidRPr="00F0346B" w:rsidRDefault="0069600D" w:rsidP="006960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>3525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4DC3EF" w14:textId="77777777" w:rsidR="0069600D" w:rsidRPr="00F0346B" w:rsidRDefault="0069600D" w:rsidP="006960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>5240</w:t>
            </w:r>
          </w:p>
        </w:tc>
      </w:tr>
      <w:tr w:rsidR="0069600D" w:rsidRPr="00F0346B" w14:paraId="6B42AEA1" w14:textId="77777777" w:rsidTr="0069600D">
        <w:trPr>
          <w:trHeight w:val="16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DF246C" w14:textId="77777777" w:rsidR="0069600D" w:rsidRPr="00F0346B" w:rsidRDefault="0069600D" w:rsidP="0069600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8508FF" w14:textId="77777777" w:rsidR="0069600D" w:rsidRPr="00F0346B" w:rsidRDefault="0069600D" w:rsidP="0069600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B6D63C" w14:textId="77777777" w:rsidR="0069600D" w:rsidRPr="00F0346B" w:rsidRDefault="0069600D" w:rsidP="0069600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58D18" w14:textId="77777777" w:rsidR="0069600D" w:rsidRPr="00F0346B" w:rsidRDefault="0069600D" w:rsidP="0069600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</w:tr>
      <w:tr w:rsidR="0069600D" w:rsidRPr="00F0346B" w14:paraId="14373DA7" w14:textId="77777777" w:rsidTr="0069600D">
        <w:trPr>
          <w:trHeight w:val="16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323951" w14:textId="5FED5EDA" w:rsidR="0069600D" w:rsidRPr="00F0346B" w:rsidRDefault="0069600D" w:rsidP="0069600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  <w:lang w:bidi="ar-SA"/>
              </w:rPr>
              <w:t>01 DIC 2025</w:t>
            </w: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 AL 24 MAR 2026/ 09 ABR AL 30 ABR 2026/ 01 OCT AL 17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CDC8BE" w14:textId="77777777" w:rsidR="0069600D" w:rsidRPr="00F0346B" w:rsidRDefault="0069600D" w:rsidP="006960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>3105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9B05A7" w14:textId="77777777" w:rsidR="0069600D" w:rsidRPr="00F0346B" w:rsidRDefault="0069600D" w:rsidP="006960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>3080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34AF56" w14:textId="77777777" w:rsidR="0069600D" w:rsidRPr="00F0346B" w:rsidRDefault="0069600D" w:rsidP="006960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>4555</w:t>
            </w:r>
          </w:p>
        </w:tc>
      </w:tr>
      <w:tr w:rsidR="0069600D" w:rsidRPr="00F0346B" w14:paraId="64623976" w14:textId="77777777" w:rsidTr="0069600D">
        <w:trPr>
          <w:trHeight w:val="16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44E71E" w14:textId="77777777" w:rsidR="0069600D" w:rsidRPr="00F0346B" w:rsidRDefault="0069600D" w:rsidP="0069600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25 MAR AL 08 ABR 2026/ 18 DIC AL 31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632D42" w14:textId="77777777" w:rsidR="0069600D" w:rsidRPr="00F0346B" w:rsidRDefault="0069600D" w:rsidP="006960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>3785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CC2221" w14:textId="77777777" w:rsidR="0069600D" w:rsidRPr="00F0346B" w:rsidRDefault="0069600D" w:rsidP="006960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>3760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462E13" w14:textId="77777777" w:rsidR="0069600D" w:rsidRPr="00F0346B" w:rsidRDefault="0069600D" w:rsidP="0069600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sz w:val="20"/>
                <w:szCs w:val="20"/>
                <w:lang w:bidi="ar-SA"/>
              </w:rPr>
              <w:t>5625</w:t>
            </w:r>
          </w:p>
        </w:tc>
      </w:tr>
      <w:tr w:rsidR="0069600D" w:rsidRPr="00F0346B" w14:paraId="5AA00F0B" w14:textId="77777777" w:rsidTr="0069600D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43444D" w14:textId="77777777" w:rsidR="0069600D" w:rsidRPr="00F0346B" w:rsidRDefault="0069600D" w:rsidP="0069600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0346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lastRenderedPageBreak/>
              <w:t xml:space="preserve">PRECIOS SUJETOS A DISPONIBILIDAD Y A CAMBIOS SIN PREVIO AVISO. </w:t>
            </w:r>
            <w:r w:rsidRPr="00F0346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TARIFAS NO APLICAN PARA CONGRESOS O EVENTOS ESPECIALES. </w:t>
            </w:r>
            <w:r w:rsidRPr="00F0346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NAVIDAD, FIN DE AÑO, SEMANA SANTA. CONSULTAR SUPLEMENTO. </w:t>
            </w:r>
            <w:r w:rsidRPr="00F0346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</w:r>
            <w:r w:rsidRPr="00F0346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VIGENCIA HASTA EL 31 DICIEMBRE 2026 </w:t>
            </w:r>
          </w:p>
        </w:tc>
      </w:tr>
      <w:tr w:rsidR="0069600D" w:rsidRPr="00F0346B" w14:paraId="1D1D69FB" w14:textId="77777777" w:rsidTr="0069600D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E075D" w14:textId="77777777" w:rsidR="0069600D" w:rsidRPr="00F0346B" w:rsidRDefault="0069600D" w:rsidP="0069600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69600D" w:rsidRPr="00F0346B" w14:paraId="611A0156" w14:textId="77777777" w:rsidTr="0069600D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78AF1" w14:textId="77777777" w:rsidR="0069600D" w:rsidRPr="00F0346B" w:rsidRDefault="0069600D" w:rsidP="0069600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69600D" w:rsidRPr="00F0346B" w14:paraId="7762897C" w14:textId="77777777" w:rsidTr="0069600D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22C84" w14:textId="77777777" w:rsidR="0069600D" w:rsidRPr="00F0346B" w:rsidRDefault="0069600D" w:rsidP="0069600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4AE3B281" w14:textId="55CFE696" w:rsidR="00F0346B" w:rsidRDefault="00F0346B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23CDF3DE" w14:textId="2F114A4A" w:rsidR="0069600D" w:rsidRDefault="0069600D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455BCD07" w14:textId="044F9A4F" w:rsidR="0069600D" w:rsidRDefault="0069600D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>
        <w:rPr>
          <w:rFonts w:asciiTheme="minorHAnsi" w:hAnsiTheme="minorHAnsi" w:cstheme="minorHAnsi"/>
          <w:bCs/>
          <w:noProof/>
          <w:color w:val="002060"/>
          <w:szCs w:val="20"/>
          <w:lang w:val="es-AR"/>
        </w:rPr>
        <w:drawing>
          <wp:anchor distT="0" distB="0" distL="114300" distR="114300" simplePos="0" relativeHeight="251658240" behindDoc="0" locked="0" layoutInCell="1" allowOverlap="1" wp14:anchorId="24C67347" wp14:editId="7CDF7A13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F2570" w14:textId="245B1FA5" w:rsidR="0069600D" w:rsidRDefault="0069600D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56D9B06B" w14:textId="68EB42FF" w:rsidR="0069600D" w:rsidRDefault="0069600D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716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9"/>
        <w:gridCol w:w="410"/>
      </w:tblGrid>
      <w:tr w:rsidR="0069600D" w:rsidRPr="0069600D" w14:paraId="75E958C9" w14:textId="77777777" w:rsidTr="0069600D">
        <w:trPr>
          <w:trHeight w:val="251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2D8238" w14:textId="77777777" w:rsidR="0069600D" w:rsidRPr="0069600D" w:rsidRDefault="0069600D" w:rsidP="0069600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9600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USD, MÍNIMO 2 PAXS</w:t>
            </w:r>
          </w:p>
        </w:tc>
      </w:tr>
      <w:tr w:rsidR="0069600D" w:rsidRPr="0069600D" w14:paraId="6679E76D" w14:textId="77777777" w:rsidTr="0069600D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000AF0" w14:textId="77777777" w:rsidR="0069600D" w:rsidRPr="0069600D" w:rsidRDefault="0069600D" w:rsidP="0069600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69600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VISADO (Visado otorgado a la llegada, antes de pasar migración)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B04CA9" w14:textId="77777777" w:rsidR="0069600D" w:rsidRPr="0069600D" w:rsidRDefault="0069600D" w:rsidP="0069600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69600D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40</w:t>
            </w:r>
          </w:p>
        </w:tc>
      </w:tr>
      <w:tr w:rsidR="0069600D" w:rsidRPr="0069600D" w14:paraId="595B4B7C" w14:textId="77777777" w:rsidTr="0069600D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B04059" w14:textId="4837ED92" w:rsidR="0069600D" w:rsidRPr="0069600D" w:rsidRDefault="0069600D" w:rsidP="0069600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69600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Medio día Gran Museo Egipcio GEM (nuevo) día 2 o día 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18AEC" w14:textId="77777777" w:rsidR="0069600D" w:rsidRPr="0069600D" w:rsidRDefault="0069600D" w:rsidP="0069600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69600D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100</w:t>
            </w:r>
          </w:p>
        </w:tc>
      </w:tr>
      <w:tr w:rsidR="0069600D" w:rsidRPr="0069600D" w14:paraId="3F0EED5A" w14:textId="77777777" w:rsidTr="0069600D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6BC664" w14:textId="59896A5E" w:rsidR="0069600D" w:rsidRPr="0069600D" w:rsidRDefault="0069600D" w:rsidP="0069600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69600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Cena en un restaurante local con panorámica nocturna de El Cairo (día 2 o día 11)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A6A4D9" w14:textId="77777777" w:rsidR="0069600D" w:rsidRPr="0069600D" w:rsidRDefault="0069600D" w:rsidP="0069600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69600D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75</w:t>
            </w:r>
          </w:p>
        </w:tc>
      </w:tr>
      <w:tr w:rsidR="0069600D" w:rsidRPr="0069600D" w14:paraId="68A81A90" w14:textId="77777777" w:rsidTr="0069600D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B46B57" w14:textId="1460B481" w:rsidR="0069600D" w:rsidRPr="0069600D" w:rsidRDefault="0069600D" w:rsidP="0069600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69600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Cena local en El Cairo con espectáculo típico (día 2 o día 11)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6B3AF" w14:textId="77777777" w:rsidR="0069600D" w:rsidRPr="0069600D" w:rsidRDefault="0069600D" w:rsidP="0069600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69600D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105</w:t>
            </w:r>
          </w:p>
        </w:tc>
      </w:tr>
      <w:tr w:rsidR="0069600D" w:rsidRPr="0069600D" w14:paraId="7A0F3013" w14:textId="77777777" w:rsidTr="0069600D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0FE5ED" w14:textId="4A1D5472" w:rsidR="0069600D" w:rsidRPr="0069600D" w:rsidRDefault="0069600D" w:rsidP="0069600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69600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Medio día Valle de las reinas + tumba de Nefertari (mínimo 2 personas) día 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F45FE2" w14:textId="77777777" w:rsidR="0069600D" w:rsidRPr="0069600D" w:rsidRDefault="0069600D" w:rsidP="0069600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69600D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115</w:t>
            </w:r>
          </w:p>
        </w:tc>
      </w:tr>
      <w:tr w:rsidR="0069600D" w:rsidRPr="0069600D" w14:paraId="20F21CC7" w14:textId="77777777" w:rsidTr="0069600D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B433FA" w14:textId="71252356" w:rsidR="0069600D" w:rsidRPr="0069600D" w:rsidRDefault="0069600D" w:rsidP="0069600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69600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Visita al templo </w:t>
            </w:r>
            <w:proofErr w:type="spellStart"/>
            <w:r w:rsidRPr="0069600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Habu</w:t>
            </w:r>
            <w:proofErr w:type="spellEnd"/>
            <w:r w:rsidRPr="0069600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(día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3AC707" w14:textId="77777777" w:rsidR="0069600D" w:rsidRPr="0069600D" w:rsidRDefault="0069600D" w:rsidP="0069600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69600D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25</w:t>
            </w:r>
          </w:p>
        </w:tc>
      </w:tr>
      <w:tr w:rsidR="0069600D" w:rsidRPr="0069600D" w14:paraId="72489AC1" w14:textId="77777777" w:rsidTr="0069600D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46D1D8" w14:textId="6E394D7C" w:rsidR="0069600D" w:rsidRPr="0069600D" w:rsidRDefault="0069600D" w:rsidP="0069600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69600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Excursión Abu Simbel en avión clase turista (opcional día 6)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ECECE3" w14:textId="77777777" w:rsidR="0069600D" w:rsidRPr="0069600D" w:rsidRDefault="0069600D" w:rsidP="0069600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69600D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515</w:t>
            </w:r>
          </w:p>
        </w:tc>
      </w:tr>
      <w:tr w:rsidR="0069600D" w:rsidRPr="0069600D" w14:paraId="72ACECA4" w14:textId="77777777" w:rsidTr="0069600D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65CA3C" w14:textId="77777777" w:rsidR="0069600D" w:rsidRPr="0069600D" w:rsidRDefault="0069600D" w:rsidP="0069600D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69600D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DIA COMPLETO ALEJANDRIA CON ALMUERZO (MINIMO 2 PAX) se recomienda añadir una noche post en El Cairo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0C3DD4" w14:textId="77777777" w:rsidR="0069600D" w:rsidRPr="0069600D" w:rsidRDefault="0069600D" w:rsidP="0069600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69600D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155</w:t>
            </w:r>
          </w:p>
        </w:tc>
      </w:tr>
    </w:tbl>
    <w:p w14:paraId="247625D4" w14:textId="77777777" w:rsidR="0069600D" w:rsidRPr="00F0346B" w:rsidRDefault="0069600D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sectPr w:rsidR="0069600D" w:rsidRPr="00F034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EF6AD" w14:textId="77777777" w:rsidR="008A538C" w:rsidRDefault="008A538C">
      <w:pPr>
        <w:spacing w:after="0" w:line="240" w:lineRule="auto"/>
      </w:pPr>
      <w:r>
        <w:separator/>
      </w:r>
    </w:p>
  </w:endnote>
  <w:endnote w:type="continuationSeparator" w:id="0">
    <w:p w14:paraId="06909EB4" w14:textId="77777777" w:rsidR="008A538C" w:rsidRDefault="008A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CE0B46" w:rsidRDefault="00CE0B46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9B1EC" w14:textId="77777777" w:rsidR="008A538C" w:rsidRDefault="008A538C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38C70E2" w14:textId="77777777" w:rsidR="008A538C" w:rsidRDefault="008A5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4BCD5A94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130DFDD9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4B318387" w:rsidR="00CE0B46" w:rsidRPr="006210F5" w:rsidRDefault="008435D3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EGIPTO </w:t>
                          </w:r>
                          <w:r w:rsidR="00FA2852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MÍSTICO</w:t>
                          </w:r>
                        </w:p>
                        <w:p w14:paraId="2258FF71" w14:textId="3A97C6AA" w:rsidR="00CE0B46" w:rsidRPr="006210F5" w:rsidRDefault="00470D48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26</w:t>
                          </w:r>
                          <w:r w:rsidR="00FA285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30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CE0B46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4B2D5E4C" w14:textId="77777777" w:rsidR="00CE0B46" w:rsidRPr="0002598A" w:rsidRDefault="00CE0B4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4B318387" w:rsidR="00CE0B46" w:rsidRPr="006210F5" w:rsidRDefault="008435D3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EGIPTO </w:t>
                    </w:r>
                    <w:r w:rsidR="00FA2852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MÍSTICO</w:t>
                    </w:r>
                  </w:p>
                  <w:p w14:paraId="2258FF71" w14:textId="3A97C6AA" w:rsidR="00CE0B46" w:rsidRPr="006210F5" w:rsidRDefault="00470D48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26</w:t>
                    </w:r>
                    <w:r w:rsidR="00FA285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30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CE0B46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4B2D5E4C" w14:textId="77777777" w:rsidR="00CE0B46" w:rsidRPr="0002598A" w:rsidRDefault="00CE0B46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ED7CD5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2018BA5B" w:rsidR="00CE0B46" w:rsidRDefault="00470D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3C3B9F8" wp14:editId="6BFD83BB">
          <wp:simplePos x="0" y="0"/>
          <wp:positionH relativeFrom="column">
            <wp:posOffset>4036060</wp:posOffset>
          </wp:positionH>
          <wp:positionV relativeFrom="paragraph">
            <wp:posOffset>5715</wp:posOffset>
          </wp:positionV>
          <wp:extent cx="736600" cy="490220"/>
          <wp:effectExtent l="0" t="0" r="635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v1 - clásicos -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714F6C" w14:textId="61A60C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C560B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2F54EE"/>
    <w:multiLevelType w:val="hybridMultilevel"/>
    <w:tmpl w:val="D3E0C106"/>
    <w:lvl w:ilvl="0" w:tplc="080A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9880B37"/>
    <w:multiLevelType w:val="multilevel"/>
    <w:tmpl w:val="D8E0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73FBD"/>
    <w:multiLevelType w:val="multilevel"/>
    <w:tmpl w:val="CD3A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F16660"/>
    <w:multiLevelType w:val="hybridMultilevel"/>
    <w:tmpl w:val="5FAE248A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27163C0"/>
    <w:multiLevelType w:val="multilevel"/>
    <w:tmpl w:val="01C8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F67260"/>
    <w:multiLevelType w:val="multilevel"/>
    <w:tmpl w:val="3C86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1F0568E"/>
    <w:multiLevelType w:val="hybridMultilevel"/>
    <w:tmpl w:val="9FF88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A597CDC"/>
    <w:multiLevelType w:val="hybridMultilevel"/>
    <w:tmpl w:val="B358D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B407293"/>
    <w:multiLevelType w:val="hybridMultilevel"/>
    <w:tmpl w:val="638E9D2A"/>
    <w:lvl w:ilvl="0" w:tplc="D0C81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Arial" w:hint="default"/>
        <w:lang w:val="es-ES_tradn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E5917A1"/>
    <w:multiLevelType w:val="multilevel"/>
    <w:tmpl w:val="87D6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6572A42"/>
    <w:multiLevelType w:val="hybridMultilevel"/>
    <w:tmpl w:val="E0F4A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E44E54"/>
    <w:multiLevelType w:val="multilevel"/>
    <w:tmpl w:val="7D3A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0F3047"/>
    <w:multiLevelType w:val="hybridMultilevel"/>
    <w:tmpl w:val="B8D44E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E5DE5"/>
    <w:multiLevelType w:val="multilevel"/>
    <w:tmpl w:val="B16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7"/>
  </w:num>
  <w:num w:numId="3">
    <w:abstractNumId w:val="21"/>
  </w:num>
  <w:num w:numId="4">
    <w:abstractNumId w:val="34"/>
  </w:num>
  <w:num w:numId="5">
    <w:abstractNumId w:val="22"/>
  </w:num>
  <w:num w:numId="6">
    <w:abstractNumId w:val="38"/>
  </w:num>
  <w:num w:numId="7">
    <w:abstractNumId w:val="13"/>
  </w:num>
  <w:num w:numId="8">
    <w:abstractNumId w:val="5"/>
  </w:num>
  <w:num w:numId="9">
    <w:abstractNumId w:val="11"/>
  </w:num>
  <w:num w:numId="10">
    <w:abstractNumId w:val="18"/>
  </w:num>
  <w:num w:numId="11">
    <w:abstractNumId w:val="15"/>
  </w:num>
  <w:num w:numId="12">
    <w:abstractNumId w:val="0"/>
  </w:num>
  <w:num w:numId="13">
    <w:abstractNumId w:val="25"/>
  </w:num>
  <w:num w:numId="14">
    <w:abstractNumId w:val="35"/>
  </w:num>
  <w:num w:numId="15">
    <w:abstractNumId w:val="29"/>
  </w:num>
  <w:num w:numId="16">
    <w:abstractNumId w:val="23"/>
  </w:num>
  <w:num w:numId="17">
    <w:abstractNumId w:val="32"/>
  </w:num>
  <w:num w:numId="18">
    <w:abstractNumId w:val="33"/>
  </w:num>
  <w:num w:numId="19">
    <w:abstractNumId w:val="30"/>
  </w:num>
  <w:num w:numId="20">
    <w:abstractNumId w:val="7"/>
  </w:num>
  <w:num w:numId="21">
    <w:abstractNumId w:val="26"/>
  </w:num>
  <w:num w:numId="22">
    <w:abstractNumId w:val="43"/>
  </w:num>
  <w:num w:numId="23">
    <w:abstractNumId w:val="1"/>
  </w:num>
  <w:num w:numId="24">
    <w:abstractNumId w:val="24"/>
  </w:num>
  <w:num w:numId="25">
    <w:abstractNumId w:val="4"/>
  </w:num>
  <w:num w:numId="26">
    <w:abstractNumId w:val="16"/>
  </w:num>
  <w:num w:numId="27">
    <w:abstractNumId w:val="14"/>
  </w:num>
  <w:num w:numId="28">
    <w:abstractNumId w:val="28"/>
  </w:num>
  <w:num w:numId="29">
    <w:abstractNumId w:val="20"/>
  </w:num>
  <w:num w:numId="30">
    <w:abstractNumId w:val="6"/>
  </w:num>
  <w:num w:numId="31">
    <w:abstractNumId w:val="10"/>
  </w:num>
  <w:num w:numId="32">
    <w:abstractNumId w:val="39"/>
  </w:num>
  <w:num w:numId="33">
    <w:abstractNumId w:val="12"/>
  </w:num>
  <w:num w:numId="34">
    <w:abstractNumId w:val="27"/>
  </w:num>
  <w:num w:numId="35">
    <w:abstractNumId w:val="19"/>
  </w:num>
  <w:num w:numId="36">
    <w:abstractNumId w:val="42"/>
  </w:num>
  <w:num w:numId="3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41"/>
  </w:num>
  <w:num w:numId="40">
    <w:abstractNumId w:val="36"/>
  </w:num>
  <w:num w:numId="41">
    <w:abstractNumId w:val="40"/>
  </w:num>
  <w:num w:numId="42">
    <w:abstractNumId w:val="17"/>
  </w:num>
  <w:num w:numId="43">
    <w:abstractNumId w:val="8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60F1E"/>
    <w:rsid w:val="0008006D"/>
    <w:rsid w:val="000856DE"/>
    <w:rsid w:val="00087C58"/>
    <w:rsid w:val="000C2659"/>
    <w:rsid w:val="000C278E"/>
    <w:rsid w:val="000D3DCE"/>
    <w:rsid w:val="000D75C8"/>
    <w:rsid w:val="000E1A32"/>
    <w:rsid w:val="000F78CF"/>
    <w:rsid w:val="001023ED"/>
    <w:rsid w:val="0011266B"/>
    <w:rsid w:val="00121872"/>
    <w:rsid w:val="00121D3F"/>
    <w:rsid w:val="001308DE"/>
    <w:rsid w:val="001419B5"/>
    <w:rsid w:val="00155E16"/>
    <w:rsid w:val="00156CC2"/>
    <w:rsid w:val="00157D11"/>
    <w:rsid w:val="001760D9"/>
    <w:rsid w:val="00190190"/>
    <w:rsid w:val="001934F5"/>
    <w:rsid w:val="00197448"/>
    <w:rsid w:val="001C0260"/>
    <w:rsid w:val="001F5948"/>
    <w:rsid w:val="00206A52"/>
    <w:rsid w:val="00215C3B"/>
    <w:rsid w:val="00217DDB"/>
    <w:rsid w:val="00244120"/>
    <w:rsid w:val="00252343"/>
    <w:rsid w:val="00253EC6"/>
    <w:rsid w:val="00260703"/>
    <w:rsid w:val="00262B48"/>
    <w:rsid w:val="002812AB"/>
    <w:rsid w:val="00282FC2"/>
    <w:rsid w:val="002A3E36"/>
    <w:rsid w:val="002A6B55"/>
    <w:rsid w:val="002B0DF7"/>
    <w:rsid w:val="002B20BB"/>
    <w:rsid w:val="002B2E93"/>
    <w:rsid w:val="002C6883"/>
    <w:rsid w:val="002D336A"/>
    <w:rsid w:val="002E2148"/>
    <w:rsid w:val="002F2F45"/>
    <w:rsid w:val="0030017C"/>
    <w:rsid w:val="00304528"/>
    <w:rsid w:val="00304AA1"/>
    <w:rsid w:val="00306627"/>
    <w:rsid w:val="003230FE"/>
    <w:rsid w:val="00344194"/>
    <w:rsid w:val="003453D4"/>
    <w:rsid w:val="003472AF"/>
    <w:rsid w:val="003549A2"/>
    <w:rsid w:val="00377ECE"/>
    <w:rsid w:val="00385DBF"/>
    <w:rsid w:val="00392063"/>
    <w:rsid w:val="003A5140"/>
    <w:rsid w:val="003C10B0"/>
    <w:rsid w:val="003C7FAE"/>
    <w:rsid w:val="003D01BC"/>
    <w:rsid w:val="003D28A7"/>
    <w:rsid w:val="003D3E07"/>
    <w:rsid w:val="003F08F1"/>
    <w:rsid w:val="003F2A5E"/>
    <w:rsid w:val="003F6AF9"/>
    <w:rsid w:val="004002E5"/>
    <w:rsid w:val="00406B6E"/>
    <w:rsid w:val="00430DCE"/>
    <w:rsid w:val="00430E86"/>
    <w:rsid w:val="004354F5"/>
    <w:rsid w:val="00445E5F"/>
    <w:rsid w:val="00446BDA"/>
    <w:rsid w:val="00451161"/>
    <w:rsid w:val="004537D2"/>
    <w:rsid w:val="00470D48"/>
    <w:rsid w:val="00483C5D"/>
    <w:rsid w:val="00491074"/>
    <w:rsid w:val="00493763"/>
    <w:rsid w:val="004A037A"/>
    <w:rsid w:val="004A2AEF"/>
    <w:rsid w:val="004A334E"/>
    <w:rsid w:val="004A451E"/>
    <w:rsid w:val="004A4DC7"/>
    <w:rsid w:val="004A5406"/>
    <w:rsid w:val="004B105F"/>
    <w:rsid w:val="004B58B8"/>
    <w:rsid w:val="004F3ADB"/>
    <w:rsid w:val="004F3B6A"/>
    <w:rsid w:val="004F4F66"/>
    <w:rsid w:val="0051343C"/>
    <w:rsid w:val="005425B6"/>
    <w:rsid w:val="005507FE"/>
    <w:rsid w:val="00553C10"/>
    <w:rsid w:val="005633BE"/>
    <w:rsid w:val="005679E5"/>
    <w:rsid w:val="0057313A"/>
    <w:rsid w:val="005751AD"/>
    <w:rsid w:val="0057631B"/>
    <w:rsid w:val="00576C83"/>
    <w:rsid w:val="00585D0B"/>
    <w:rsid w:val="00593F61"/>
    <w:rsid w:val="00594AF5"/>
    <w:rsid w:val="005A7642"/>
    <w:rsid w:val="005C6A06"/>
    <w:rsid w:val="005D200A"/>
    <w:rsid w:val="005F07CA"/>
    <w:rsid w:val="00600CC3"/>
    <w:rsid w:val="0061045C"/>
    <w:rsid w:val="006210F5"/>
    <w:rsid w:val="006430A3"/>
    <w:rsid w:val="006511B8"/>
    <w:rsid w:val="00655CC5"/>
    <w:rsid w:val="006835E6"/>
    <w:rsid w:val="0068514F"/>
    <w:rsid w:val="00687ED9"/>
    <w:rsid w:val="00692BA8"/>
    <w:rsid w:val="0069600D"/>
    <w:rsid w:val="006A097F"/>
    <w:rsid w:val="006B61B7"/>
    <w:rsid w:val="006C1CB0"/>
    <w:rsid w:val="006C2396"/>
    <w:rsid w:val="006C65FF"/>
    <w:rsid w:val="006C7198"/>
    <w:rsid w:val="006D1D80"/>
    <w:rsid w:val="006D29F5"/>
    <w:rsid w:val="006D72E8"/>
    <w:rsid w:val="006F049C"/>
    <w:rsid w:val="00700D9F"/>
    <w:rsid w:val="00701A95"/>
    <w:rsid w:val="00703AFF"/>
    <w:rsid w:val="00724E17"/>
    <w:rsid w:val="00735BCE"/>
    <w:rsid w:val="00754ECD"/>
    <w:rsid w:val="00760801"/>
    <w:rsid w:val="00761636"/>
    <w:rsid w:val="00763022"/>
    <w:rsid w:val="00771FF3"/>
    <w:rsid w:val="0077700D"/>
    <w:rsid w:val="00792693"/>
    <w:rsid w:val="00794B66"/>
    <w:rsid w:val="00797F69"/>
    <w:rsid w:val="007A3CDE"/>
    <w:rsid w:val="007A4BC8"/>
    <w:rsid w:val="007C65BA"/>
    <w:rsid w:val="007E5EB7"/>
    <w:rsid w:val="007F7B70"/>
    <w:rsid w:val="008212E5"/>
    <w:rsid w:val="008215A1"/>
    <w:rsid w:val="00825C6E"/>
    <w:rsid w:val="00826E4B"/>
    <w:rsid w:val="008323AF"/>
    <w:rsid w:val="008435D3"/>
    <w:rsid w:val="00865B80"/>
    <w:rsid w:val="00873D76"/>
    <w:rsid w:val="008818CD"/>
    <w:rsid w:val="0088560B"/>
    <w:rsid w:val="008A509A"/>
    <w:rsid w:val="008A538C"/>
    <w:rsid w:val="008B47EA"/>
    <w:rsid w:val="008B542E"/>
    <w:rsid w:val="008B5FB5"/>
    <w:rsid w:val="008B7CEC"/>
    <w:rsid w:val="008C0671"/>
    <w:rsid w:val="008C56AB"/>
    <w:rsid w:val="008D09A8"/>
    <w:rsid w:val="008E5CC0"/>
    <w:rsid w:val="008F157E"/>
    <w:rsid w:val="008F4840"/>
    <w:rsid w:val="008F58B8"/>
    <w:rsid w:val="0090199B"/>
    <w:rsid w:val="0090294B"/>
    <w:rsid w:val="009119BC"/>
    <w:rsid w:val="0091295F"/>
    <w:rsid w:val="009130A0"/>
    <w:rsid w:val="009175F2"/>
    <w:rsid w:val="00921310"/>
    <w:rsid w:val="00940A8B"/>
    <w:rsid w:val="0094505C"/>
    <w:rsid w:val="00945BB0"/>
    <w:rsid w:val="00945F42"/>
    <w:rsid w:val="00950933"/>
    <w:rsid w:val="009648DC"/>
    <w:rsid w:val="009767C9"/>
    <w:rsid w:val="00980265"/>
    <w:rsid w:val="00980D16"/>
    <w:rsid w:val="00984799"/>
    <w:rsid w:val="00985F89"/>
    <w:rsid w:val="00986E85"/>
    <w:rsid w:val="009C16DF"/>
    <w:rsid w:val="009D1E3E"/>
    <w:rsid w:val="009F0491"/>
    <w:rsid w:val="00A0012D"/>
    <w:rsid w:val="00A006F3"/>
    <w:rsid w:val="00A0327D"/>
    <w:rsid w:val="00A109A1"/>
    <w:rsid w:val="00A12736"/>
    <w:rsid w:val="00A1676A"/>
    <w:rsid w:val="00A31B9E"/>
    <w:rsid w:val="00A322C8"/>
    <w:rsid w:val="00A32A11"/>
    <w:rsid w:val="00A33612"/>
    <w:rsid w:val="00A343ED"/>
    <w:rsid w:val="00A455A6"/>
    <w:rsid w:val="00A71101"/>
    <w:rsid w:val="00A71357"/>
    <w:rsid w:val="00A9137B"/>
    <w:rsid w:val="00A979AE"/>
    <w:rsid w:val="00AA302B"/>
    <w:rsid w:val="00AB0E37"/>
    <w:rsid w:val="00AC57F6"/>
    <w:rsid w:val="00AF0C9A"/>
    <w:rsid w:val="00AF6591"/>
    <w:rsid w:val="00B11AF0"/>
    <w:rsid w:val="00B11AFA"/>
    <w:rsid w:val="00B23482"/>
    <w:rsid w:val="00B345E6"/>
    <w:rsid w:val="00B413FE"/>
    <w:rsid w:val="00B66491"/>
    <w:rsid w:val="00B840FB"/>
    <w:rsid w:val="00B8522A"/>
    <w:rsid w:val="00B904F4"/>
    <w:rsid w:val="00BA37C5"/>
    <w:rsid w:val="00BA6537"/>
    <w:rsid w:val="00BB1E5B"/>
    <w:rsid w:val="00BB25F3"/>
    <w:rsid w:val="00BB3D24"/>
    <w:rsid w:val="00BB793D"/>
    <w:rsid w:val="00BC30AB"/>
    <w:rsid w:val="00BD0EA5"/>
    <w:rsid w:val="00BD4783"/>
    <w:rsid w:val="00BE469B"/>
    <w:rsid w:val="00BF498E"/>
    <w:rsid w:val="00BF51EB"/>
    <w:rsid w:val="00C03751"/>
    <w:rsid w:val="00C05FA1"/>
    <w:rsid w:val="00C1510A"/>
    <w:rsid w:val="00C45162"/>
    <w:rsid w:val="00C63F09"/>
    <w:rsid w:val="00C662A0"/>
    <w:rsid w:val="00C745C2"/>
    <w:rsid w:val="00C90CC1"/>
    <w:rsid w:val="00C94AF8"/>
    <w:rsid w:val="00C97FB6"/>
    <w:rsid w:val="00CD07EB"/>
    <w:rsid w:val="00CE0B46"/>
    <w:rsid w:val="00CE0C8F"/>
    <w:rsid w:val="00D05682"/>
    <w:rsid w:val="00D11659"/>
    <w:rsid w:val="00D13B42"/>
    <w:rsid w:val="00D2140A"/>
    <w:rsid w:val="00D415E3"/>
    <w:rsid w:val="00D46FAF"/>
    <w:rsid w:val="00D611C7"/>
    <w:rsid w:val="00D6378C"/>
    <w:rsid w:val="00D63AEB"/>
    <w:rsid w:val="00D71BE3"/>
    <w:rsid w:val="00D9062F"/>
    <w:rsid w:val="00DB0FEE"/>
    <w:rsid w:val="00DD2475"/>
    <w:rsid w:val="00E064D8"/>
    <w:rsid w:val="00E06CF8"/>
    <w:rsid w:val="00E07D8A"/>
    <w:rsid w:val="00E07F8E"/>
    <w:rsid w:val="00E14127"/>
    <w:rsid w:val="00E3155E"/>
    <w:rsid w:val="00E57CB5"/>
    <w:rsid w:val="00E701F2"/>
    <w:rsid w:val="00E7718C"/>
    <w:rsid w:val="00E856F2"/>
    <w:rsid w:val="00EA67E0"/>
    <w:rsid w:val="00EC1B8D"/>
    <w:rsid w:val="00EE16A7"/>
    <w:rsid w:val="00EE2794"/>
    <w:rsid w:val="00EE5A2D"/>
    <w:rsid w:val="00EE771A"/>
    <w:rsid w:val="00EF6D51"/>
    <w:rsid w:val="00F01C44"/>
    <w:rsid w:val="00F0346B"/>
    <w:rsid w:val="00F14FD9"/>
    <w:rsid w:val="00F1696B"/>
    <w:rsid w:val="00F233DF"/>
    <w:rsid w:val="00F257E1"/>
    <w:rsid w:val="00F30DC9"/>
    <w:rsid w:val="00F31B42"/>
    <w:rsid w:val="00F341D4"/>
    <w:rsid w:val="00F35565"/>
    <w:rsid w:val="00F36DF0"/>
    <w:rsid w:val="00F476C3"/>
    <w:rsid w:val="00F65F5F"/>
    <w:rsid w:val="00FA1503"/>
    <w:rsid w:val="00FA2852"/>
    <w:rsid w:val="00FA6664"/>
    <w:rsid w:val="00FA6C98"/>
    <w:rsid w:val="00FB77C0"/>
    <w:rsid w:val="00FC0D33"/>
    <w:rsid w:val="00FC394B"/>
    <w:rsid w:val="00FC5360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9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7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58EA41-DD0A-43C3-BFEE-B63C0CAB7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1254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53</cp:revision>
  <dcterms:created xsi:type="dcterms:W3CDTF">2025-11-24T17:31:00Z</dcterms:created>
  <dcterms:modified xsi:type="dcterms:W3CDTF">2025-11-24T19:48:00Z</dcterms:modified>
</cp:coreProperties>
</file>